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F6" w:rsidRDefault="00941DF6" w:rsidP="00941DF6">
      <w:pPr>
        <w:spacing w:line="540" w:lineRule="atLeast"/>
        <w:outlineLvl w:val="0"/>
        <w:rPr>
          <w:rFonts w:ascii="Arial" w:hAnsi="Arial" w:cs="Arial"/>
          <w:kern w:val="36"/>
          <w:sz w:val="28"/>
          <w:szCs w:val="28"/>
          <w:lang w:eastAsia="ru-RU"/>
        </w:rPr>
      </w:pPr>
    </w:p>
    <w:p w:rsidR="00941DF6" w:rsidRPr="00383F0E" w:rsidRDefault="00941DF6" w:rsidP="00941DF6">
      <w:pPr>
        <w:suppressAutoHyphens/>
        <w:jc w:val="center"/>
        <w:rPr>
          <w:rFonts w:eastAsia="Calibri"/>
          <w:b/>
          <w:sz w:val="28"/>
          <w:shd w:val="clear" w:color="auto" w:fill="FFFFFF"/>
          <w:lang w:eastAsia="ar-SA"/>
        </w:rPr>
      </w:pPr>
      <w:r w:rsidRPr="00383F0E">
        <w:rPr>
          <w:rFonts w:eastAsia="Calibri"/>
          <w:b/>
          <w:sz w:val="28"/>
          <w:shd w:val="clear" w:color="auto" w:fill="FFFFFF"/>
          <w:lang w:eastAsia="ar-SA"/>
        </w:rPr>
        <w:t>Муниципальное бюджетное общеобразовательное учреждение</w:t>
      </w:r>
    </w:p>
    <w:p w:rsidR="00941DF6" w:rsidRPr="00383F0E" w:rsidRDefault="00941DF6" w:rsidP="00941DF6">
      <w:pPr>
        <w:suppressAutoHyphens/>
        <w:jc w:val="center"/>
        <w:rPr>
          <w:rFonts w:eastAsia="Calibri"/>
          <w:b/>
          <w:sz w:val="28"/>
          <w:shd w:val="clear" w:color="auto" w:fill="FFFFFF"/>
          <w:lang w:eastAsia="ar-SA"/>
        </w:rPr>
      </w:pPr>
      <w:r w:rsidRPr="00383F0E">
        <w:rPr>
          <w:rFonts w:eastAsia="Calibri"/>
          <w:b/>
          <w:sz w:val="28"/>
          <w:shd w:val="clear" w:color="auto" w:fill="FFFFFF"/>
          <w:lang w:eastAsia="ar-SA"/>
        </w:rPr>
        <w:t>«Средняя общеобразовательная школа с. Давыденко»</w:t>
      </w:r>
    </w:p>
    <w:p w:rsidR="00941DF6" w:rsidRPr="00383F0E" w:rsidRDefault="00941DF6" w:rsidP="00941DF6">
      <w:pPr>
        <w:suppressAutoHyphens/>
        <w:jc w:val="center"/>
        <w:rPr>
          <w:rFonts w:eastAsia="Calibri"/>
          <w:b/>
          <w:sz w:val="28"/>
          <w:shd w:val="clear" w:color="auto" w:fill="FFFFFF"/>
          <w:lang w:eastAsia="ar-SA"/>
        </w:rPr>
      </w:pPr>
      <w:r w:rsidRPr="00383F0E">
        <w:rPr>
          <w:rFonts w:eastAsia="Calibri"/>
          <w:b/>
          <w:sz w:val="28"/>
          <w:shd w:val="clear" w:color="auto" w:fill="FFFFFF"/>
          <w:lang w:eastAsia="ar-SA"/>
        </w:rPr>
        <w:t>__________________________________________________________________</w:t>
      </w:r>
    </w:p>
    <w:p w:rsidR="00941DF6" w:rsidRPr="00383F0E" w:rsidRDefault="00941DF6" w:rsidP="00941DF6">
      <w:pPr>
        <w:suppressAutoHyphens/>
        <w:jc w:val="center"/>
        <w:rPr>
          <w:rFonts w:eastAsia="Calibri"/>
          <w:b/>
          <w:sz w:val="32"/>
          <w:shd w:val="clear" w:color="auto" w:fill="FFFFFF"/>
          <w:lang w:eastAsia="ar-SA"/>
        </w:rPr>
      </w:pPr>
    </w:p>
    <w:p w:rsidR="00941DF6" w:rsidRPr="00383F0E" w:rsidRDefault="00941DF6" w:rsidP="00941DF6">
      <w:pPr>
        <w:suppressAutoHyphens/>
        <w:spacing w:line="360" w:lineRule="auto"/>
        <w:ind w:firstLine="709"/>
        <w:jc w:val="center"/>
        <w:rPr>
          <w:color w:val="000000"/>
          <w:sz w:val="8"/>
          <w:szCs w:val="18"/>
          <w:shd w:val="clear" w:color="auto" w:fill="FFFFFF"/>
          <w:lang w:eastAsia="ar-SA"/>
        </w:rPr>
      </w:pPr>
    </w:p>
    <w:p w:rsidR="00941DF6" w:rsidRPr="00383F0E" w:rsidRDefault="00941DF6" w:rsidP="00941DF6">
      <w:pPr>
        <w:suppressAutoHyphens/>
        <w:spacing w:line="360" w:lineRule="auto"/>
        <w:ind w:firstLine="709"/>
        <w:jc w:val="center"/>
        <w:rPr>
          <w:color w:val="000000"/>
          <w:sz w:val="8"/>
          <w:szCs w:val="18"/>
          <w:shd w:val="clear" w:color="auto" w:fill="FFFFFF"/>
          <w:lang w:eastAsia="ar-SA"/>
        </w:rPr>
      </w:pPr>
    </w:p>
    <w:p w:rsidR="00941DF6" w:rsidRPr="00383F0E" w:rsidRDefault="00941DF6" w:rsidP="00941DF6">
      <w:pPr>
        <w:suppressAutoHyphens/>
        <w:spacing w:line="360" w:lineRule="auto"/>
        <w:ind w:right="-285"/>
        <w:rPr>
          <w:b/>
          <w:sz w:val="24"/>
          <w:szCs w:val="24"/>
          <w:lang w:eastAsia="ar-SA"/>
        </w:rPr>
      </w:pPr>
      <w:r w:rsidRPr="00383F0E">
        <w:rPr>
          <w:b/>
          <w:sz w:val="20"/>
          <w:szCs w:val="24"/>
          <w:u w:val="single"/>
          <w:lang w:eastAsia="ar-SA"/>
        </w:rPr>
        <w:t>ПРИНЯТО</w:t>
      </w:r>
      <w:r w:rsidRPr="00383F0E">
        <w:rPr>
          <w:b/>
          <w:sz w:val="24"/>
          <w:szCs w:val="24"/>
          <w:lang w:eastAsia="ar-SA"/>
        </w:rPr>
        <w:tab/>
      </w:r>
      <w:r w:rsidRPr="00383F0E">
        <w:rPr>
          <w:b/>
          <w:sz w:val="24"/>
          <w:szCs w:val="24"/>
          <w:lang w:eastAsia="ar-SA"/>
        </w:rPr>
        <w:tab/>
      </w:r>
      <w:r w:rsidRPr="00383F0E">
        <w:rPr>
          <w:b/>
          <w:sz w:val="24"/>
          <w:szCs w:val="24"/>
          <w:lang w:eastAsia="ar-SA"/>
        </w:rPr>
        <w:tab/>
      </w:r>
      <w:r w:rsidRPr="00383F0E">
        <w:rPr>
          <w:b/>
          <w:sz w:val="24"/>
          <w:szCs w:val="24"/>
          <w:lang w:eastAsia="ar-SA"/>
        </w:rPr>
        <w:tab/>
        <w:t xml:space="preserve">    </w:t>
      </w:r>
      <w:r w:rsidRPr="00383F0E">
        <w:rPr>
          <w:b/>
          <w:sz w:val="24"/>
          <w:szCs w:val="24"/>
          <w:lang w:eastAsia="ar-SA"/>
        </w:rPr>
        <w:tab/>
        <w:t xml:space="preserve">                                                          </w:t>
      </w:r>
      <w:r w:rsidRPr="00383F0E">
        <w:rPr>
          <w:b/>
          <w:sz w:val="20"/>
          <w:szCs w:val="24"/>
          <w:u w:val="single"/>
          <w:lang w:eastAsia="ar-SA"/>
        </w:rPr>
        <w:t>УТВЕРЖДЕНО</w:t>
      </w:r>
    </w:p>
    <w:p w:rsidR="00941DF6" w:rsidRPr="00383F0E" w:rsidRDefault="00941DF6" w:rsidP="00941DF6">
      <w:pPr>
        <w:suppressAutoHyphens/>
        <w:ind w:right="-284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u w:val="single"/>
          <w:lang w:eastAsia="ar-SA"/>
        </w:rPr>
        <w:t xml:space="preserve">  </w:t>
      </w:r>
      <w:proofErr w:type="gramStart"/>
      <w:r w:rsidRPr="00383F0E">
        <w:rPr>
          <w:sz w:val="24"/>
          <w:szCs w:val="24"/>
          <w:u w:val="single"/>
          <w:lang w:eastAsia="ar-SA"/>
        </w:rPr>
        <w:t>педагогическим</w:t>
      </w:r>
      <w:proofErr w:type="gramEnd"/>
      <w:r w:rsidRPr="00383F0E">
        <w:rPr>
          <w:sz w:val="24"/>
          <w:szCs w:val="24"/>
          <w:u w:val="single"/>
          <w:lang w:eastAsia="ar-SA"/>
        </w:rPr>
        <w:t xml:space="preserve"> советом</w:t>
      </w:r>
      <w:r w:rsidRPr="00383F0E">
        <w:rPr>
          <w:sz w:val="24"/>
          <w:szCs w:val="24"/>
          <w:lang w:eastAsia="ar-SA"/>
        </w:rPr>
        <w:tab/>
      </w:r>
      <w:r w:rsidRPr="00383F0E">
        <w:rPr>
          <w:sz w:val="24"/>
          <w:szCs w:val="24"/>
          <w:lang w:eastAsia="ar-SA"/>
        </w:rPr>
        <w:tab/>
      </w:r>
      <w:r w:rsidRPr="00383F0E">
        <w:rPr>
          <w:sz w:val="24"/>
          <w:szCs w:val="24"/>
          <w:lang w:eastAsia="ar-SA"/>
        </w:rPr>
        <w:tab/>
      </w:r>
      <w:r w:rsidRPr="00383F0E">
        <w:rPr>
          <w:sz w:val="24"/>
          <w:szCs w:val="24"/>
          <w:lang w:eastAsia="ar-SA"/>
        </w:rPr>
        <w:tab/>
        <w:t xml:space="preserve">              </w:t>
      </w:r>
      <w:r>
        <w:rPr>
          <w:sz w:val="24"/>
          <w:szCs w:val="24"/>
          <w:lang w:eastAsia="ar-SA"/>
        </w:rPr>
        <w:t xml:space="preserve">     </w:t>
      </w:r>
      <w:bookmarkStart w:id="0" w:name="_GoBack"/>
      <w:bookmarkEnd w:id="0"/>
      <w:r w:rsidRPr="00383F0E">
        <w:rPr>
          <w:sz w:val="24"/>
          <w:szCs w:val="24"/>
          <w:u w:val="single"/>
          <w:lang w:eastAsia="ar-SA"/>
        </w:rPr>
        <w:t>пр</w:t>
      </w:r>
      <w:r>
        <w:rPr>
          <w:sz w:val="24"/>
          <w:szCs w:val="24"/>
          <w:u w:val="single"/>
          <w:lang w:eastAsia="ar-SA"/>
        </w:rPr>
        <w:t>иказом № 57  от 31.08.2022</w:t>
      </w:r>
      <w:r w:rsidRPr="00383F0E">
        <w:rPr>
          <w:sz w:val="24"/>
          <w:szCs w:val="24"/>
          <w:u w:val="single"/>
          <w:lang w:eastAsia="ar-SA"/>
        </w:rPr>
        <w:t xml:space="preserve"> г.      </w:t>
      </w:r>
    </w:p>
    <w:p w:rsidR="00941DF6" w:rsidRPr="00383F0E" w:rsidRDefault="00941DF6" w:rsidP="00941DF6">
      <w:pPr>
        <w:suppressAutoHyphens/>
        <w:ind w:right="-284"/>
        <w:rPr>
          <w:sz w:val="24"/>
          <w:szCs w:val="24"/>
          <w:lang w:eastAsia="ar-SA"/>
        </w:rPr>
      </w:pPr>
      <w:r>
        <w:rPr>
          <w:sz w:val="24"/>
          <w:szCs w:val="24"/>
          <w:u w:val="single"/>
          <w:lang w:eastAsia="ar-SA"/>
        </w:rPr>
        <w:t xml:space="preserve"> </w:t>
      </w:r>
      <w:proofErr w:type="gramStart"/>
      <w:r>
        <w:rPr>
          <w:sz w:val="24"/>
          <w:szCs w:val="24"/>
          <w:u w:val="single"/>
          <w:lang w:eastAsia="ar-SA"/>
        </w:rPr>
        <w:t>протокол</w:t>
      </w:r>
      <w:proofErr w:type="gramEnd"/>
      <w:r>
        <w:rPr>
          <w:sz w:val="24"/>
          <w:szCs w:val="24"/>
          <w:u w:val="single"/>
          <w:lang w:eastAsia="ar-SA"/>
        </w:rPr>
        <w:t xml:space="preserve"> от 31.08.2022</w:t>
      </w:r>
      <w:r w:rsidRPr="00383F0E">
        <w:rPr>
          <w:sz w:val="24"/>
          <w:szCs w:val="24"/>
          <w:u w:val="single"/>
          <w:lang w:eastAsia="ar-SA"/>
        </w:rPr>
        <w:t xml:space="preserve"> г. №1</w:t>
      </w:r>
      <w:r w:rsidRPr="00383F0E">
        <w:rPr>
          <w:sz w:val="24"/>
          <w:szCs w:val="24"/>
          <w:lang w:eastAsia="ar-SA"/>
        </w:rPr>
        <w:t xml:space="preserve">   </w:t>
      </w:r>
      <w:r>
        <w:rPr>
          <w:sz w:val="24"/>
          <w:szCs w:val="24"/>
          <w:lang w:eastAsia="ar-SA"/>
        </w:rPr>
        <w:t xml:space="preserve">                                                  Директор: _____</w:t>
      </w:r>
      <w:r w:rsidRPr="00383F0E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М.Х.  Батаева</w:t>
      </w:r>
    </w:p>
    <w:p w:rsidR="00941DF6" w:rsidRPr="00383F0E" w:rsidRDefault="00941DF6" w:rsidP="00941DF6">
      <w:pPr>
        <w:suppressAutoHyphens/>
        <w:ind w:left="284" w:right="-284"/>
        <w:jc w:val="right"/>
        <w:rPr>
          <w:sz w:val="24"/>
          <w:szCs w:val="24"/>
          <w:u w:val="single"/>
          <w:lang w:eastAsia="ar-SA"/>
        </w:rPr>
      </w:pPr>
      <w:r w:rsidRPr="00383F0E">
        <w:rPr>
          <w:sz w:val="24"/>
          <w:szCs w:val="24"/>
          <w:lang w:eastAsia="ar-SA"/>
        </w:rPr>
        <w:tab/>
      </w:r>
      <w:r w:rsidRPr="00383F0E">
        <w:rPr>
          <w:sz w:val="24"/>
          <w:szCs w:val="24"/>
          <w:lang w:eastAsia="ar-SA"/>
        </w:rPr>
        <w:tab/>
      </w:r>
      <w:r w:rsidRPr="00383F0E">
        <w:rPr>
          <w:sz w:val="24"/>
          <w:szCs w:val="24"/>
          <w:lang w:eastAsia="ar-SA"/>
        </w:rPr>
        <w:tab/>
      </w:r>
      <w:r w:rsidRPr="00383F0E">
        <w:rPr>
          <w:sz w:val="24"/>
          <w:szCs w:val="24"/>
          <w:lang w:eastAsia="ar-SA"/>
        </w:rPr>
        <w:tab/>
      </w:r>
      <w:r w:rsidRPr="00383F0E">
        <w:rPr>
          <w:sz w:val="24"/>
          <w:szCs w:val="24"/>
          <w:lang w:eastAsia="ar-SA"/>
        </w:rPr>
        <w:tab/>
      </w:r>
      <w:r w:rsidRPr="00383F0E">
        <w:rPr>
          <w:sz w:val="24"/>
          <w:szCs w:val="24"/>
          <w:lang w:eastAsia="ar-SA"/>
        </w:rPr>
        <w:tab/>
      </w:r>
    </w:p>
    <w:p w:rsidR="00941DF6" w:rsidRPr="00383F0E" w:rsidRDefault="00941DF6" w:rsidP="00941DF6">
      <w:pPr>
        <w:suppressAutoHyphens/>
        <w:spacing w:line="276" w:lineRule="auto"/>
        <w:ind w:right="-568"/>
        <w:jc w:val="right"/>
        <w:rPr>
          <w:rFonts w:eastAsia="Arial Unicode MS"/>
          <w:b/>
          <w:kern w:val="2"/>
          <w:sz w:val="6"/>
          <w:szCs w:val="24"/>
          <w:u w:val="single"/>
          <w:lang w:eastAsia="hi-IN" w:bidi="hi-IN"/>
        </w:rPr>
      </w:pPr>
    </w:p>
    <w:p w:rsidR="00941DF6" w:rsidRPr="00383F0E" w:rsidRDefault="00941DF6" w:rsidP="00941DF6">
      <w:pPr>
        <w:suppressAutoHyphens/>
        <w:spacing w:line="276" w:lineRule="auto"/>
        <w:ind w:right="-568"/>
        <w:jc w:val="right"/>
        <w:rPr>
          <w:rFonts w:eastAsia="Arial Unicode MS"/>
          <w:b/>
          <w:kern w:val="2"/>
          <w:sz w:val="20"/>
          <w:szCs w:val="24"/>
          <w:u w:val="single"/>
          <w:lang w:eastAsia="hi-IN" w:bidi="hi-IN"/>
        </w:rPr>
      </w:pPr>
    </w:p>
    <w:p w:rsidR="00941DF6" w:rsidRDefault="00941DF6" w:rsidP="00941DF6">
      <w:pPr>
        <w:shd w:val="clear" w:color="auto" w:fill="FFFFFF" w:themeFill="background1"/>
        <w:spacing w:line="540" w:lineRule="atLeast"/>
        <w:outlineLvl w:val="0"/>
        <w:rPr>
          <w:b/>
          <w:kern w:val="36"/>
          <w:sz w:val="32"/>
          <w:szCs w:val="32"/>
          <w:lang w:eastAsia="ru-RU"/>
        </w:rPr>
      </w:pPr>
    </w:p>
    <w:p w:rsidR="00941DF6" w:rsidRPr="00941DF6" w:rsidRDefault="00941DF6" w:rsidP="00941DF6">
      <w:pPr>
        <w:shd w:val="clear" w:color="auto" w:fill="FFFFFF" w:themeFill="background1"/>
        <w:spacing w:line="540" w:lineRule="atLeast"/>
        <w:jc w:val="center"/>
        <w:outlineLvl w:val="0"/>
        <w:rPr>
          <w:b/>
          <w:kern w:val="36"/>
          <w:sz w:val="32"/>
          <w:szCs w:val="32"/>
          <w:lang w:eastAsia="ru-RU"/>
        </w:rPr>
      </w:pPr>
      <w:r w:rsidRPr="00941DF6">
        <w:rPr>
          <w:b/>
          <w:kern w:val="36"/>
          <w:sz w:val="32"/>
          <w:szCs w:val="32"/>
          <w:lang w:eastAsia="ru-RU"/>
        </w:rPr>
        <w:t xml:space="preserve">Положение </w:t>
      </w:r>
      <w:r w:rsidRPr="00941DF6">
        <w:rPr>
          <w:b/>
          <w:kern w:val="36"/>
          <w:sz w:val="32"/>
          <w:szCs w:val="32"/>
          <w:lang w:eastAsia="ru-RU"/>
        </w:rPr>
        <w:t xml:space="preserve">о </w:t>
      </w:r>
      <w:r w:rsidRPr="00941DF6">
        <w:rPr>
          <w:b/>
          <w:kern w:val="36"/>
          <w:sz w:val="32"/>
          <w:szCs w:val="32"/>
          <w:lang w:eastAsia="ru-RU"/>
        </w:rPr>
        <w:t>наставничестве</w:t>
      </w:r>
    </w:p>
    <w:p w:rsidR="00941DF6" w:rsidRDefault="00941DF6" w:rsidP="00941DF6">
      <w:pPr>
        <w:shd w:val="clear" w:color="auto" w:fill="FFFFFF" w:themeFill="background1"/>
        <w:spacing w:before="225" w:after="225"/>
        <w:rPr>
          <w:kern w:val="36"/>
          <w:sz w:val="28"/>
          <w:szCs w:val="28"/>
          <w:lang w:eastAsia="ru-RU"/>
        </w:rPr>
      </w:pPr>
    </w:p>
    <w:p w:rsidR="006549EC" w:rsidRDefault="00941DF6" w:rsidP="00941DF6">
      <w:pPr>
        <w:pStyle w:val="1"/>
        <w:numPr>
          <w:ilvl w:val="0"/>
          <w:numId w:val="8"/>
        </w:numPr>
        <w:tabs>
          <w:tab w:val="left" w:pos="4120"/>
        </w:tabs>
        <w:spacing w:before="69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6549EC" w:rsidRDefault="006549EC">
      <w:pPr>
        <w:pStyle w:val="a3"/>
        <w:spacing w:before="3"/>
        <w:ind w:left="0"/>
        <w:rPr>
          <w:b/>
          <w:sz w:val="24"/>
        </w:rPr>
      </w:pPr>
    </w:p>
    <w:p w:rsidR="006549EC" w:rsidRDefault="00941DF6">
      <w:pPr>
        <w:pStyle w:val="a4"/>
        <w:numPr>
          <w:ilvl w:val="1"/>
          <w:numId w:val="6"/>
        </w:numPr>
        <w:tabs>
          <w:tab w:val="left" w:pos="1641"/>
        </w:tabs>
        <w:ind w:right="404" w:firstLine="707"/>
        <w:jc w:val="both"/>
        <w:rPr>
          <w:sz w:val="28"/>
        </w:rPr>
      </w:pPr>
      <w:r>
        <w:rPr>
          <w:sz w:val="28"/>
        </w:rPr>
        <w:t>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 —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разновидность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 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педагогической       деятельности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образовательных      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 специалистами,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они не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6549EC" w:rsidRDefault="006549EC">
      <w:pPr>
        <w:pStyle w:val="a3"/>
        <w:spacing w:before="5"/>
        <w:ind w:left="0"/>
        <w:rPr>
          <w:sz w:val="24"/>
        </w:rPr>
      </w:pPr>
    </w:p>
    <w:p w:rsidR="006549EC" w:rsidRDefault="00941DF6">
      <w:pPr>
        <w:pStyle w:val="a3"/>
        <w:ind w:left="440" w:right="404" w:firstLine="707"/>
        <w:jc w:val="both"/>
      </w:pPr>
      <w:r>
        <w:t>Наставник —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 нравственными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воспитания.</w:t>
      </w:r>
    </w:p>
    <w:p w:rsidR="006549EC" w:rsidRDefault="006549EC">
      <w:pPr>
        <w:pStyle w:val="a3"/>
        <w:spacing w:before="4"/>
        <w:ind w:left="0"/>
        <w:rPr>
          <w:sz w:val="24"/>
        </w:rPr>
      </w:pPr>
    </w:p>
    <w:p w:rsidR="006549EC" w:rsidRDefault="00941DF6">
      <w:pPr>
        <w:pStyle w:val="a3"/>
        <w:ind w:left="440" w:right="405" w:firstLine="707"/>
        <w:jc w:val="both"/>
      </w:pPr>
      <w:r>
        <w:t>Молодой специалист — начинающий учитель, как правило, овладевший</w:t>
      </w:r>
      <w:r>
        <w:rPr>
          <w:spacing w:val="1"/>
        </w:rPr>
        <w:t xml:space="preserve"> </w:t>
      </w:r>
      <w:r>
        <w:t xml:space="preserve">знаниями   основ   педагогики   по программе  </w:t>
      </w:r>
      <w:r>
        <w:rPr>
          <w:spacing w:val="1"/>
        </w:rPr>
        <w:t xml:space="preserve"> </w:t>
      </w:r>
      <w:proofErr w:type="gramStart"/>
      <w:r>
        <w:t xml:space="preserve">ВУЗа,   </w:t>
      </w:r>
      <w:proofErr w:type="gramEnd"/>
      <w:r>
        <w:t>проявивший    желание</w:t>
      </w:r>
      <w:r>
        <w:rPr>
          <w:spacing w:val="1"/>
        </w:rPr>
        <w:t xml:space="preserve"> </w:t>
      </w:r>
      <w:r>
        <w:t>и склонность</w:t>
      </w:r>
      <w:r>
        <w:rPr>
          <w:spacing w:val="1"/>
        </w:rPr>
        <w:t xml:space="preserve"> </w:t>
      </w:r>
      <w:r>
        <w:t>к дальнейшему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своих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и умений.</w:t>
      </w:r>
      <w:r>
        <w:rPr>
          <w:spacing w:val="1"/>
        </w:rPr>
        <w:t xml:space="preserve"> </w:t>
      </w:r>
      <w:r>
        <w:t>Он повышает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под непосредств</w:t>
      </w:r>
      <w:r>
        <w:t>енным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наставника</w:t>
      </w:r>
      <w:r>
        <w:rPr>
          <w:spacing w:val="-2"/>
        </w:rPr>
        <w:t xml:space="preserve"> </w:t>
      </w:r>
      <w:r>
        <w:t>по согласованному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профессионального становления.</w:t>
      </w:r>
    </w:p>
    <w:p w:rsidR="006549EC" w:rsidRDefault="006549EC">
      <w:pPr>
        <w:pStyle w:val="a3"/>
        <w:spacing w:before="3"/>
        <w:ind w:left="0"/>
        <w:rPr>
          <w:sz w:val="24"/>
        </w:rPr>
      </w:pPr>
    </w:p>
    <w:p w:rsidR="006549EC" w:rsidRDefault="00941DF6">
      <w:pPr>
        <w:pStyle w:val="a4"/>
        <w:numPr>
          <w:ilvl w:val="1"/>
          <w:numId w:val="6"/>
        </w:numPr>
        <w:tabs>
          <w:tab w:val="left" w:pos="1780"/>
          <w:tab w:val="left" w:pos="4527"/>
          <w:tab w:val="left" w:pos="7896"/>
        </w:tabs>
        <w:spacing w:before="1"/>
        <w:ind w:right="403" w:firstLine="707"/>
        <w:jc w:val="both"/>
        <w:rPr>
          <w:sz w:val="28"/>
        </w:rPr>
      </w:pPr>
      <w:r>
        <w:rPr>
          <w:sz w:val="28"/>
        </w:rPr>
        <w:t>Школьное</w:t>
      </w:r>
      <w:r>
        <w:rPr>
          <w:sz w:val="28"/>
        </w:rPr>
        <w:tab/>
        <w:t>наставничество</w:t>
      </w:r>
      <w:r>
        <w:rPr>
          <w:sz w:val="28"/>
        </w:rPr>
        <w:tab/>
        <w:t>предусматривает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систематическую индивидуальную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работу   опытного   учителя   по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у 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веден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деятельности. Оно призвано наиболее глубоко и всесторонне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 имеющиеся у молодого специалиста знания в области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методики преподавания.</w:t>
      </w:r>
    </w:p>
    <w:p w:rsidR="006549EC" w:rsidRDefault="006549EC">
      <w:pPr>
        <w:pStyle w:val="a3"/>
        <w:spacing w:before="4"/>
        <w:ind w:left="0"/>
        <w:rPr>
          <w:sz w:val="24"/>
        </w:rPr>
      </w:pPr>
    </w:p>
    <w:p w:rsidR="006549EC" w:rsidRDefault="00941DF6">
      <w:pPr>
        <w:pStyle w:val="a4"/>
        <w:numPr>
          <w:ilvl w:val="1"/>
          <w:numId w:val="6"/>
        </w:numPr>
        <w:tabs>
          <w:tab w:val="left" w:pos="1780"/>
        </w:tabs>
        <w:spacing w:before="1"/>
        <w:ind w:right="403" w:firstLine="707"/>
        <w:jc w:val="both"/>
        <w:rPr>
          <w:sz w:val="28"/>
        </w:rPr>
      </w:pPr>
      <w:r>
        <w:rPr>
          <w:sz w:val="28"/>
        </w:rPr>
        <w:t>Правовой основой института школьного наставничества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7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акты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 и науки РФ, Комитета образования г. Курска, 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учреждений.</w:t>
      </w:r>
    </w:p>
    <w:p w:rsidR="006549EC" w:rsidRDefault="006549EC">
      <w:pPr>
        <w:pStyle w:val="a3"/>
        <w:spacing w:before="5"/>
        <w:ind w:left="0"/>
        <w:rPr>
          <w:sz w:val="24"/>
        </w:rPr>
      </w:pPr>
    </w:p>
    <w:p w:rsidR="006549EC" w:rsidRDefault="00941DF6" w:rsidP="00941DF6">
      <w:pPr>
        <w:pStyle w:val="1"/>
        <w:numPr>
          <w:ilvl w:val="0"/>
          <w:numId w:val="8"/>
        </w:numPr>
        <w:tabs>
          <w:tab w:val="left" w:pos="3348"/>
        </w:tabs>
        <w:spacing w:before="0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наставничества.</w:t>
      </w:r>
    </w:p>
    <w:p w:rsidR="006549EC" w:rsidRDefault="006549EC">
      <w:pPr>
        <w:pStyle w:val="a3"/>
        <w:spacing w:before="2"/>
        <w:ind w:left="0"/>
        <w:rPr>
          <w:b/>
          <w:sz w:val="24"/>
        </w:rPr>
      </w:pPr>
    </w:p>
    <w:p w:rsidR="006549EC" w:rsidRDefault="00941DF6">
      <w:pPr>
        <w:pStyle w:val="a4"/>
        <w:numPr>
          <w:ilvl w:val="1"/>
          <w:numId w:val="5"/>
        </w:numPr>
        <w:tabs>
          <w:tab w:val="left" w:pos="1641"/>
        </w:tabs>
        <w:ind w:right="405" w:firstLine="707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в их 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ядра.</w:t>
      </w:r>
    </w:p>
    <w:p w:rsidR="006549EC" w:rsidRDefault="006549EC">
      <w:pPr>
        <w:pStyle w:val="a3"/>
        <w:spacing w:before="1"/>
        <w:ind w:left="0"/>
        <w:rPr>
          <w:sz w:val="24"/>
        </w:rPr>
      </w:pPr>
    </w:p>
    <w:p w:rsidR="006549EC" w:rsidRDefault="00941DF6">
      <w:pPr>
        <w:pStyle w:val="a4"/>
        <w:numPr>
          <w:ilvl w:val="1"/>
          <w:numId w:val="5"/>
        </w:numPr>
        <w:tabs>
          <w:tab w:val="left" w:pos="1293"/>
        </w:tabs>
        <w:spacing w:before="1"/>
        <w:ind w:left="1292" w:hanging="493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являются:</w:t>
      </w:r>
    </w:p>
    <w:p w:rsidR="006549EC" w:rsidRDefault="006549EC">
      <w:pPr>
        <w:pStyle w:val="a3"/>
        <w:spacing w:before="7"/>
        <w:ind w:left="0"/>
        <w:rPr>
          <w:sz w:val="24"/>
        </w:rPr>
      </w:pP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4"/>
        <w:jc w:val="both"/>
        <w:rPr>
          <w:sz w:val="28"/>
        </w:rPr>
      </w:pPr>
      <w:proofErr w:type="gramStart"/>
      <w:r>
        <w:rPr>
          <w:sz w:val="28"/>
        </w:rPr>
        <w:t>привитие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5"/>
        <w:jc w:val="both"/>
        <w:rPr>
          <w:sz w:val="28"/>
        </w:rPr>
      </w:pPr>
      <w:proofErr w:type="gramStart"/>
      <w:r>
        <w:rPr>
          <w:sz w:val="28"/>
        </w:rPr>
        <w:t>ускорение</w:t>
      </w:r>
      <w:proofErr w:type="gramEnd"/>
      <w:r>
        <w:rPr>
          <w:sz w:val="28"/>
        </w:rPr>
        <w:t xml:space="preserve"> процесса профессионального становления учителя и 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и качественно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70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обязанности </w:t>
      </w:r>
      <w:r>
        <w:rPr>
          <w:sz w:val="28"/>
        </w:rPr>
        <w:t>по занимаемой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должности;</w:t>
      </w:r>
    </w:p>
    <w:p w:rsidR="006549EC" w:rsidRPr="00941DF6" w:rsidRDefault="00941DF6" w:rsidP="00941DF6">
      <w:pPr>
        <w:pStyle w:val="a4"/>
        <w:numPr>
          <w:ilvl w:val="0"/>
          <w:numId w:val="4"/>
        </w:numPr>
        <w:tabs>
          <w:tab w:val="left" w:pos="1161"/>
        </w:tabs>
        <w:spacing w:before="1"/>
        <w:ind w:right="406"/>
        <w:jc w:val="both"/>
        <w:rPr>
          <w:sz w:val="28"/>
        </w:rPr>
        <w:sectPr w:rsidR="006549EC" w:rsidRPr="00941DF6">
          <w:pgSz w:w="11910" w:h="16840"/>
          <w:pgMar w:top="1040" w:right="440" w:bottom="280" w:left="1120" w:header="720" w:footer="720" w:gutter="0"/>
          <w:cols w:space="720"/>
        </w:sectPr>
      </w:pPr>
      <w:proofErr w:type="gramStart"/>
      <w:r>
        <w:rPr>
          <w:sz w:val="28"/>
        </w:rPr>
        <w:t>адаптация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 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37"/>
          <w:sz w:val="28"/>
        </w:rPr>
        <w:t xml:space="preserve"> </w:t>
      </w:r>
      <w:r>
        <w:rPr>
          <w:sz w:val="28"/>
        </w:rPr>
        <w:t>школы</w:t>
      </w:r>
      <w:r>
        <w:rPr>
          <w:spacing w:val="36"/>
          <w:sz w:val="28"/>
        </w:rPr>
        <w:t xml:space="preserve"> </w:t>
      </w:r>
      <w:r>
        <w:rPr>
          <w:sz w:val="28"/>
        </w:rPr>
        <w:t>и правил</w:t>
      </w:r>
      <w:r>
        <w:rPr>
          <w:spacing w:val="3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 образовательном</w:t>
      </w:r>
      <w:r>
        <w:rPr>
          <w:spacing w:val="37"/>
          <w:sz w:val="28"/>
        </w:rPr>
        <w:t xml:space="preserve"> </w:t>
      </w:r>
      <w:r>
        <w:rPr>
          <w:sz w:val="28"/>
        </w:rPr>
        <w:t>учреждении,</w:t>
      </w:r>
    </w:p>
    <w:p w:rsidR="006549EC" w:rsidRDefault="00941DF6" w:rsidP="00941DF6">
      <w:pPr>
        <w:pStyle w:val="a3"/>
        <w:spacing w:before="67"/>
        <w:ind w:left="0" w:right="375"/>
      </w:pPr>
      <w:proofErr w:type="gramStart"/>
      <w:r>
        <w:lastRenderedPageBreak/>
        <w:t>с</w:t>
      </w:r>
      <w:r>
        <w:t>ознательного</w:t>
      </w:r>
      <w:proofErr w:type="gramEnd"/>
      <w:r>
        <w:rPr>
          <w:spacing w:val="3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творческого</w:t>
      </w:r>
      <w:r>
        <w:rPr>
          <w:spacing w:val="36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34"/>
        </w:rPr>
        <w:t xml:space="preserve"> </w:t>
      </w:r>
      <w:r>
        <w:t>обязанностей</w:t>
      </w:r>
      <w:r>
        <w:rPr>
          <w:spacing w:val="-67"/>
        </w:rPr>
        <w:t xml:space="preserve"> </w:t>
      </w:r>
      <w:r>
        <w:t>учителя.</w:t>
      </w:r>
    </w:p>
    <w:p w:rsidR="006549EC" w:rsidRDefault="006549EC">
      <w:pPr>
        <w:pStyle w:val="a3"/>
        <w:spacing w:before="10"/>
        <w:ind w:left="0"/>
        <w:rPr>
          <w:sz w:val="16"/>
        </w:rPr>
      </w:pPr>
    </w:p>
    <w:p w:rsidR="006549EC" w:rsidRDefault="00941DF6" w:rsidP="00941DF6">
      <w:pPr>
        <w:pStyle w:val="1"/>
        <w:numPr>
          <w:ilvl w:val="0"/>
          <w:numId w:val="8"/>
        </w:numPr>
        <w:tabs>
          <w:tab w:val="left" w:pos="2579"/>
        </w:tabs>
        <w:spacing w:before="89"/>
        <w:ind w:left="2578"/>
      </w:pPr>
      <w:r>
        <w:t>Организационные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наставничества.</w:t>
      </w:r>
    </w:p>
    <w:p w:rsidR="006549EC" w:rsidRDefault="006549EC">
      <w:pPr>
        <w:pStyle w:val="a3"/>
        <w:spacing w:before="4"/>
        <w:ind w:left="0"/>
        <w:rPr>
          <w:b/>
          <w:sz w:val="24"/>
        </w:rPr>
      </w:pPr>
    </w:p>
    <w:p w:rsidR="006549EC" w:rsidRDefault="00941DF6">
      <w:pPr>
        <w:pStyle w:val="a4"/>
        <w:numPr>
          <w:ilvl w:val="1"/>
          <w:numId w:val="3"/>
        </w:numPr>
        <w:tabs>
          <w:tab w:val="left" w:pos="1641"/>
        </w:tabs>
        <w:spacing w:before="1" w:line="237" w:lineRule="auto"/>
        <w:ind w:right="1217" w:firstLine="707"/>
        <w:rPr>
          <w:sz w:val="28"/>
        </w:rPr>
      </w:pPr>
      <w:r>
        <w:rPr>
          <w:sz w:val="28"/>
        </w:rPr>
        <w:t>Школьное наставничество организуется на основании приказа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6549EC" w:rsidRDefault="006549EC">
      <w:pPr>
        <w:pStyle w:val="a3"/>
        <w:spacing w:before="7"/>
        <w:ind w:left="0"/>
        <w:rPr>
          <w:sz w:val="24"/>
        </w:rPr>
      </w:pPr>
    </w:p>
    <w:p w:rsidR="006549EC" w:rsidRDefault="00941DF6">
      <w:pPr>
        <w:pStyle w:val="a4"/>
        <w:numPr>
          <w:ilvl w:val="1"/>
          <w:numId w:val="3"/>
        </w:numPr>
        <w:tabs>
          <w:tab w:val="left" w:pos="1710"/>
        </w:tabs>
        <w:spacing w:before="1"/>
        <w:ind w:right="405" w:firstLine="707"/>
        <w:jc w:val="both"/>
        <w:rPr>
          <w:sz w:val="28"/>
        </w:rPr>
      </w:pPr>
      <w:r>
        <w:rPr>
          <w:sz w:val="28"/>
        </w:rPr>
        <w:t>Руководство деятельностью наставников осуществляет 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учебно-воспитательной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 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объединений,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 ко</w:t>
      </w:r>
      <w:r>
        <w:rPr>
          <w:sz w:val="28"/>
        </w:rPr>
        <w:t>торых 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наставничество.</w:t>
      </w:r>
    </w:p>
    <w:p w:rsidR="006549EC" w:rsidRDefault="006549EC">
      <w:pPr>
        <w:pStyle w:val="a3"/>
        <w:spacing w:before="3"/>
        <w:ind w:left="0"/>
        <w:rPr>
          <w:sz w:val="24"/>
        </w:rPr>
      </w:pPr>
    </w:p>
    <w:p w:rsidR="006549EC" w:rsidRDefault="00941DF6">
      <w:pPr>
        <w:pStyle w:val="a4"/>
        <w:numPr>
          <w:ilvl w:val="1"/>
          <w:numId w:val="3"/>
        </w:numPr>
        <w:tabs>
          <w:tab w:val="left" w:pos="1641"/>
        </w:tabs>
        <w:ind w:right="404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70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из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07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09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1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гибкостью</w:t>
      </w:r>
      <w:r>
        <w:rPr>
          <w:spacing w:val="-68"/>
          <w:sz w:val="28"/>
        </w:rPr>
        <w:t xml:space="preserve"> </w:t>
      </w:r>
      <w:r>
        <w:rPr>
          <w:sz w:val="28"/>
        </w:rPr>
        <w:t>в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стабильные</w:t>
      </w:r>
      <w:r>
        <w:rPr>
          <w:spacing w:val="6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29"/>
          <w:sz w:val="28"/>
        </w:rPr>
        <w:t xml:space="preserve"> </w:t>
      </w:r>
      <w:r>
        <w:rPr>
          <w:sz w:val="28"/>
        </w:rPr>
        <w:t>в работе,</w:t>
      </w:r>
      <w:r>
        <w:rPr>
          <w:spacing w:val="126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128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27"/>
          <w:sz w:val="28"/>
        </w:rPr>
        <w:t xml:space="preserve"> </w:t>
      </w:r>
      <w:r>
        <w:rPr>
          <w:sz w:val="28"/>
        </w:rPr>
        <w:t>опыт,</w:t>
      </w:r>
      <w:r>
        <w:rPr>
          <w:spacing w:val="128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 готовность делиться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 опытом,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двух</w:t>
      </w:r>
      <w:r>
        <w:rPr>
          <w:spacing w:val="-67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6549EC" w:rsidRDefault="006549EC">
      <w:pPr>
        <w:pStyle w:val="a3"/>
        <w:spacing w:before="5"/>
        <w:ind w:left="0"/>
        <w:rPr>
          <w:sz w:val="24"/>
        </w:rPr>
      </w:pPr>
    </w:p>
    <w:p w:rsidR="006549EC" w:rsidRDefault="00941DF6">
      <w:pPr>
        <w:pStyle w:val="a3"/>
        <w:ind w:left="440" w:right="375" w:firstLine="707"/>
      </w:pPr>
      <w:r>
        <w:t>Наставник</w:t>
      </w:r>
      <w:r>
        <w:rPr>
          <w:spacing w:val="28"/>
        </w:rPr>
        <w:t xml:space="preserve"> </w:t>
      </w:r>
      <w:r>
        <w:t>должен</w:t>
      </w:r>
      <w:r>
        <w:rPr>
          <w:spacing w:val="98"/>
        </w:rPr>
        <w:t xml:space="preserve"> </w:t>
      </w:r>
      <w:r>
        <w:t>обладать</w:t>
      </w:r>
      <w:r>
        <w:rPr>
          <w:spacing w:val="97"/>
        </w:rPr>
        <w:t xml:space="preserve"> </w:t>
      </w:r>
      <w:r>
        <w:t>способностями</w:t>
      </w:r>
      <w:r>
        <w:rPr>
          <w:spacing w:val="9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98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может иметь</w:t>
      </w:r>
      <w:r>
        <w:rPr>
          <w:spacing w:val="-2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не более двух подшефных.</w:t>
      </w:r>
    </w:p>
    <w:p w:rsidR="006549EC" w:rsidRDefault="006549EC">
      <w:pPr>
        <w:pStyle w:val="a3"/>
        <w:spacing w:before="4"/>
        <w:ind w:left="0"/>
        <w:rPr>
          <w:sz w:val="24"/>
        </w:rPr>
      </w:pPr>
    </w:p>
    <w:p w:rsidR="006549EC" w:rsidRDefault="00941DF6">
      <w:pPr>
        <w:pStyle w:val="a4"/>
        <w:numPr>
          <w:ilvl w:val="1"/>
          <w:numId w:val="3"/>
        </w:numPr>
        <w:tabs>
          <w:tab w:val="left" w:pos="1710"/>
          <w:tab w:val="left" w:pos="5479"/>
          <w:tab w:val="left" w:pos="8394"/>
        </w:tabs>
        <w:ind w:right="404" w:firstLine="707"/>
        <w:jc w:val="both"/>
        <w:rPr>
          <w:sz w:val="28"/>
        </w:rPr>
      </w:pPr>
      <w:r>
        <w:rPr>
          <w:sz w:val="28"/>
        </w:rPr>
        <w:t>Кандидатуры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71"/>
          <w:sz w:val="28"/>
        </w:rPr>
        <w:t xml:space="preserve"> </w:t>
      </w:r>
      <w:proofErr w:type="gramStart"/>
      <w:r>
        <w:rPr>
          <w:sz w:val="28"/>
        </w:rPr>
        <w:t xml:space="preserve">объединения,   </w:t>
      </w:r>
      <w:proofErr w:type="gramEnd"/>
      <w:r>
        <w:rPr>
          <w:sz w:val="28"/>
        </w:rPr>
        <w:t>согласовываются   с заместителем  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z w:val="28"/>
        </w:rPr>
        <w:tab/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утверждаются</w:t>
      </w:r>
      <w:r>
        <w:rPr>
          <w:sz w:val="28"/>
        </w:rPr>
        <w:tab/>
        <w:t>на заседании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Методического объединения.</w:t>
      </w:r>
    </w:p>
    <w:p w:rsidR="006549EC" w:rsidRDefault="006549EC">
      <w:pPr>
        <w:pStyle w:val="a3"/>
        <w:spacing w:before="6"/>
        <w:ind w:left="0"/>
        <w:rPr>
          <w:sz w:val="24"/>
        </w:rPr>
      </w:pPr>
    </w:p>
    <w:p w:rsidR="006549EC" w:rsidRDefault="00941DF6">
      <w:pPr>
        <w:pStyle w:val="a3"/>
        <w:ind w:left="440" w:right="403" w:firstLine="707"/>
        <w:jc w:val="both"/>
      </w:pPr>
      <w:r>
        <w:rPr>
          <w:b/>
        </w:rPr>
        <w:t>3.5</w:t>
      </w:r>
      <w:r>
        <w:rPr>
          <w:b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при обоюдном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 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за которым</w:t>
      </w:r>
      <w:r>
        <w:rPr>
          <w:spacing w:val="1"/>
        </w:rPr>
        <w:t xml:space="preserve"> </w:t>
      </w:r>
      <w:r>
        <w:t>он будет</w:t>
      </w:r>
      <w:r>
        <w:rPr>
          <w:spacing w:val="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70"/>
        </w:rPr>
        <w:t xml:space="preserve"> </w:t>
      </w:r>
      <w:r>
        <w:t>школы</w:t>
      </w:r>
      <w:r>
        <w:rPr>
          <w:spacing w:val="70"/>
        </w:rPr>
        <w:t xml:space="preserve"> </w:t>
      </w:r>
      <w:r>
        <w:t>с указанием</w:t>
      </w:r>
      <w:r>
        <w:rPr>
          <w:spacing w:val="70"/>
        </w:rPr>
        <w:t xml:space="preserve"> </w:t>
      </w:r>
      <w:r>
        <w:t>срока</w:t>
      </w:r>
      <w:r>
        <w:rPr>
          <w:spacing w:val="70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Как правило,</w:t>
      </w:r>
      <w:r>
        <w:rPr>
          <w:spacing w:val="71"/>
        </w:rPr>
        <w:t xml:space="preserve"> </w:t>
      </w:r>
      <w:r>
        <w:t>наставник   прикрепляется   к молодому   специалисту   на срок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 одного</w:t>
      </w:r>
      <w:r>
        <w:rPr>
          <w:spacing w:val="1"/>
        </w:rPr>
        <w:t xml:space="preserve"> </w:t>
      </w:r>
      <w:r>
        <w:t>года.</w:t>
      </w:r>
    </w:p>
    <w:p w:rsidR="006549EC" w:rsidRDefault="006549EC">
      <w:pPr>
        <w:pStyle w:val="a3"/>
        <w:spacing w:before="5"/>
        <w:ind w:left="0"/>
        <w:rPr>
          <w:sz w:val="24"/>
        </w:rPr>
      </w:pPr>
    </w:p>
    <w:p w:rsidR="006549EC" w:rsidRDefault="00941DF6">
      <w:pPr>
        <w:pStyle w:val="a4"/>
        <w:numPr>
          <w:ilvl w:val="1"/>
          <w:numId w:val="2"/>
        </w:numPr>
        <w:tabs>
          <w:tab w:val="left" w:pos="1293"/>
          <w:tab w:val="left" w:pos="3603"/>
          <w:tab w:val="left" w:pos="5965"/>
          <w:tab w:val="left" w:pos="8430"/>
        </w:tabs>
        <w:spacing w:line="237" w:lineRule="auto"/>
        <w:ind w:right="405" w:firstLine="360"/>
        <w:rPr>
          <w:sz w:val="28"/>
        </w:rPr>
      </w:pPr>
      <w:r>
        <w:rPr>
          <w:sz w:val="28"/>
        </w:rPr>
        <w:t>Наставничество</w:t>
      </w:r>
      <w:r>
        <w:rPr>
          <w:sz w:val="28"/>
        </w:rPr>
        <w:tab/>
        <w:t>устанавливается</w:t>
      </w:r>
      <w:r>
        <w:rPr>
          <w:sz w:val="28"/>
        </w:rPr>
        <w:tab/>
        <w:t>на</w:t>
      </w:r>
      <w:r>
        <w:rPr>
          <w:sz w:val="28"/>
        </w:rPr>
        <w:t>д</w:t>
      </w:r>
      <w:r>
        <w:rPr>
          <w:spacing w:val="2"/>
          <w:sz w:val="28"/>
        </w:rPr>
        <w:t xml:space="preserve"> </w:t>
      </w:r>
      <w:r>
        <w:rPr>
          <w:sz w:val="28"/>
        </w:rPr>
        <w:t>следующими</w:t>
      </w:r>
      <w:r>
        <w:rPr>
          <w:sz w:val="28"/>
        </w:rPr>
        <w:tab/>
      </w:r>
      <w:r>
        <w:rPr>
          <w:spacing w:val="-1"/>
          <w:sz w:val="28"/>
        </w:rPr>
        <w:t>категориями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организации:</w:t>
      </w:r>
    </w:p>
    <w:p w:rsidR="006549EC" w:rsidRDefault="006549EC">
      <w:pPr>
        <w:pStyle w:val="a3"/>
        <w:spacing w:before="9"/>
        <w:ind w:left="0"/>
        <w:rPr>
          <w:sz w:val="24"/>
        </w:rPr>
      </w:pP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4"/>
        <w:jc w:val="both"/>
        <w:rPr>
          <w:sz w:val="28"/>
        </w:rPr>
      </w:pPr>
      <w:proofErr w:type="gramStart"/>
      <w:r>
        <w:rPr>
          <w:sz w:val="28"/>
        </w:rPr>
        <w:t>впервые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(специалистами),</w:t>
      </w:r>
      <w:r>
        <w:rPr>
          <w:spacing w:val="1"/>
          <w:sz w:val="28"/>
        </w:rPr>
        <w:t xml:space="preserve"> </w:t>
      </w:r>
      <w:r>
        <w:rPr>
          <w:sz w:val="28"/>
        </w:rPr>
        <w:t>не 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стажа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учреждениях;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spacing w:before="1"/>
        <w:ind w:right="409"/>
        <w:jc w:val="both"/>
        <w:rPr>
          <w:sz w:val="28"/>
        </w:rPr>
      </w:pPr>
      <w:proofErr w:type="gramStart"/>
      <w:r>
        <w:rPr>
          <w:sz w:val="28"/>
        </w:rPr>
        <w:t>выпускниками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прибывшими 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6"/>
        <w:jc w:val="both"/>
        <w:rPr>
          <w:sz w:val="28"/>
        </w:rPr>
      </w:pPr>
      <w:proofErr w:type="gramStart"/>
      <w:r>
        <w:rPr>
          <w:sz w:val="28"/>
        </w:rPr>
        <w:t>выпускниками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34"/>
          <w:sz w:val="28"/>
        </w:rPr>
        <w:t xml:space="preserve"> </w:t>
      </w:r>
      <w:r>
        <w:rPr>
          <w:sz w:val="28"/>
        </w:rPr>
        <w:t>завершивших</w:t>
      </w:r>
      <w:r>
        <w:rPr>
          <w:spacing w:val="35"/>
          <w:sz w:val="28"/>
        </w:rPr>
        <w:t xml:space="preserve"> </w:t>
      </w:r>
      <w:r>
        <w:rPr>
          <w:sz w:val="28"/>
        </w:rPr>
        <w:t>очное,</w:t>
      </w:r>
      <w:r>
        <w:rPr>
          <w:spacing w:val="34"/>
          <w:sz w:val="28"/>
        </w:rPr>
        <w:t xml:space="preserve"> </w:t>
      </w:r>
      <w:r>
        <w:rPr>
          <w:sz w:val="28"/>
        </w:rPr>
        <w:t>заочное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вечернее</w:t>
      </w:r>
      <w:r>
        <w:rPr>
          <w:spacing w:val="35"/>
          <w:sz w:val="28"/>
        </w:rPr>
        <w:t xml:space="preserve"> </w:t>
      </w:r>
      <w:r>
        <w:rPr>
          <w:sz w:val="28"/>
        </w:rPr>
        <w:t>обучение</w:t>
      </w:r>
    </w:p>
    <w:p w:rsidR="006549EC" w:rsidRDefault="006549EC">
      <w:pPr>
        <w:jc w:val="both"/>
        <w:rPr>
          <w:sz w:val="28"/>
        </w:rPr>
        <w:sectPr w:rsidR="006549EC">
          <w:pgSz w:w="11910" w:h="16840"/>
          <w:pgMar w:top="1040" w:right="440" w:bottom="280" w:left="1120" w:header="720" w:footer="720" w:gutter="0"/>
          <w:cols w:space="720"/>
        </w:sectPr>
      </w:pPr>
    </w:p>
    <w:p w:rsidR="006549EC" w:rsidRDefault="00941DF6">
      <w:pPr>
        <w:pStyle w:val="a3"/>
        <w:spacing w:before="67" w:line="242" w:lineRule="auto"/>
        <w:ind w:right="407"/>
        <w:jc w:val="both"/>
      </w:pPr>
      <w:proofErr w:type="gramStart"/>
      <w:r>
        <w:lastRenderedPageBreak/>
        <w:t>и</w:t>
      </w:r>
      <w:proofErr w:type="gramEnd"/>
      <w:r>
        <w:t xml:space="preserve"> не имеющими     трудового     стажа     педагогической    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учреждениях;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4"/>
        <w:jc w:val="both"/>
        <w:rPr>
          <w:sz w:val="28"/>
        </w:rPr>
      </w:pPr>
      <w:proofErr w:type="gramStart"/>
      <w:r>
        <w:rPr>
          <w:sz w:val="28"/>
        </w:rPr>
        <w:t xml:space="preserve">учителями,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 xml:space="preserve">переведенными  </w:t>
      </w:r>
      <w:r>
        <w:rPr>
          <w:spacing w:val="1"/>
          <w:sz w:val="28"/>
        </w:rPr>
        <w:t xml:space="preserve"> </w:t>
      </w:r>
      <w:r>
        <w:rPr>
          <w:sz w:val="28"/>
        </w:rPr>
        <w:t>на другую    работу,    если 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 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углубления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8"/>
        <w:jc w:val="both"/>
        <w:rPr>
          <w:sz w:val="28"/>
        </w:rPr>
      </w:pPr>
      <w:proofErr w:type="gramStart"/>
      <w:r>
        <w:rPr>
          <w:sz w:val="28"/>
        </w:rPr>
        <w:t xml:space="preserve">учителями,   </w:t>
      </w:r>
      <w:proofErr w:type="gramEnd"/>
      <w:r>
        <w:rPr>
          <w:sz w:val="28"/>
        </w:rPr>
        <w:t xml:space="preserve">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нуждающимися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дополнительной       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 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тематике).</w:t>
      </w:r>
    </w:p>
    <w:p w:rsidR="006549EC" w:rsidRDefault="006549EC">
      <w:pPr>
        <w:pStyle w:val="a3"/>
        <w:spacing w:before="9"/>
        <w:ind w:left="0"/>
        <w:rPr>
          <w:sz w:val="23"/>
        </w:rPr>
      </w:pPr>
    </w:p>
    <w:p w:rsidR="006549EC" w:rsidRDefault="00941DF6">
      <w:pPr>
        <w:pStyle w:val="a4"/>
        <w:numPr>
          <w:ilvl w:val="1"/>
          <w:numId w:val="2"/>
        </w:numPr>
        <w:tabs>
          <w:tab w:val="left" w:pos="1293"/>
        </w:tabs>
        <w:ind w:left="1292" w:hanging="493"/>
        <w:rPr>
          <w:sz w:val="28"/>
        </w:rPr>
      </w:pPr>
      <w:r>
        <w:rPr>
          <w:sz w:val="28"/>
        </w:rPr>
        <w:t>Замена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6549EC" w:rsidRDefault="006549EC">
      <w:pPr>
        <w:pStyle w:val="a3"/>
        <w:spacing w:before="5"/>
        <w:ind w:left="0"/>
        <w:rPr>
          <w:sz w:val="24"/>
        </w:rPr>
      </w:pP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ind w:hanging="361"/>
        <w:rPr>
          <w:sz w:val="28"/>
        </w:rPr>
      </w:pPr>
      <w:proofErr w:type="gramStart"/>
      <w:r>
        <w:rPr>
          <w:sz w:val="28"/>
        </w:rPr>
        <w:t>увольнения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наставника;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2"/>
        <w:ind w:hanging="361"/>
        <w:rPr>
          <w:sz w:val="28"/>
        </w:rPr>
      </w:pPr>
      <w:proofErr w:type="gramStart"/>
      <w:r>
        <w:rPr>
          <w:sz w:val="28"/>
        </w:rPr>
        <w:t>перевода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подшефного 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line="321" w:lineRule="exact"/>
        <w:ind w:hanging="361"/>
        <w:rPr>
          <w:sz w:val="28"/>
        </w:rPr>
      </w:pPr>
      <w:proofErr w:type="gramStart"/>
      <w:r>
        <w:rPr>
          <w:sz w:val="28"/>
        </w:rPr>
        <w:t>привлечения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line="321" w:lineRule="exact"/>
        <w:ind w:hanging="361"/>
        <w:rPr>
          <w:sz w:val="28"/>
        </w:rPr>
      </w:pPr>
      <w:proofErr w:type="gramStart"/>
      <w:r>
        <w:rPr>
          <w:sz w:val="28"/>
        </w:rPr>
        <w:t>психологической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несовместимости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подшефного.</w:t>
      </w:r>
    </w:p>
    <w:p w:rsidR="006549EC" w:rsidRDefault="006549EC">
      <w:pPr>
        <w:pStyle w:val="a3"/>
        <w:spacing w:before="7"/>
        <w:ind w:left="0"/>
        <w:rPr>
          <w:sz w:val="24"/>
        </w:rPr>
      </w:pPr>
    </w:p>
    <w:p w:rsidR="006549EC" w:rsidRDefault="00941DF6">
      <w:pPr>
        <w:pStyle w:val="a4"/>
        <w:numPr>
          <w:ilvl w:val="1"/>
          <w:numId w:val="2"/>
        </w:numPr>
        <w:tabs>
          <w:tab w:val="left" w:pos="1293"/>
        </w:tabs>
        <w:ind w:right="404" w:firstLine="360"/>
        <w:jc w:val="both"/>
        <w:rPr>
          <w:sz w:val="28"/>
        </w:rPr>
      </w:pP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 период</w:t>
      </w:r>
      <w:r>
        <w:rPr>
          <w:spacing w:val="71"/>
          <w:sz w:val="28"/>
        </w:rPr>
        <w:t xml:space="preserve"> </w:t>
      </w:r>
      <w:r>
        <w:rPr>
          <w:sz w:val="28"/>
        </w:rPr>
        <w:t>наставничества.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итоговом контроле.</w:t>
      </w:r>
    </w:p>
    <w:p w:rsidR="006549EC" w:rsidRDefault="006549EC">
      <w:pPr>
        <w:pStyle w:val="a3"/>
        <w:spacing w:before="6"/>
        <w:ind w:left="0"/>
        <w:rPr>
          <w:sz w:val="24"/>
        </w:rPr>
      </w:pPr>
    </w:p>
    <w:p w:rsidR="006549EC" w:rsidRDefault="00941DF6">
      <w:pPr>
        <w:pStyle w:val="a4"/>
        <w:numPr>
          <w:ilvl w:val="1"/>
          <w:numId w:val="2"/>
        </w:numPr>
        <w:tabs>
          <w:tab w:val="left" w:pos="1432"/>
        </w:tabs>
        <w:spacing w:line="237" w:lineRule="auto"/>
        <w:ind w:right="408" w:firstLine="360"/>
        <w:jc w:val="both"/>
        <w:rPr>
          <w:sz w:val="28"/>
        </w:rPr>
      </w:pPr>
      <w:r>
        <w:rPr>
          <w:sz w:val="28"/>
        </w:rPr>
        <w:t>По инициативе наставников они могут создавать орган 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—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наставников.</w:t>
      </w:r>
    </w:p>
    <w:p w:rsidR="006549EC" w:rsidRDefault="006549EC">
      <w:pPr>
        <w:pStyle w:val="a3"/>
        <w:spacing w:before="6"/>
        <w:ind w:left="0"/>
        <w:rPr>
          <w:sz w:val="24"/>
        </w:rPr>
      </w:pPr>
    </w:p>
    <w:p w:rsidR="006549EC" w:rsidRDefault="00941DF6" w:rsidP="00941DF6">
      <w:pPr>
        <w:pStyle w:val="1"/>
        <w:numPr>
          <w:ilvl w:val="0"/>
          <w:numId w:val="8"/>
        </w:numPr>
        <w:tabs>
          <w:tab w:val="left" w:pos="3693"/>
        </w:tabs>
        <w:spacing w:before="0"/>
        <w:ind w:left="3693"/>
        <w:rPr>
          <w:b w:val="0"/>
        </w:rPr>
      </w:pPr>
      <w:r>
        <w:t>Обязанности</w:t>
      </w:r>
      <w:r>
        <w:rPr>
          <w:spacing w:val="-5"/>
        </w:rPr>
        <w:t xml:space="preserve"> </w:t>
      </w:r>
      <w:r>
        <w:t>наставника</w:t>
      </w:r>
      <w:r>
        <w:rPr>
          <w:b w:val="0"/>
        </w:rPr>
        <w:t>:</w:t>
      </w:r>
    </w:p>
    <w:p w:rsidR="006549EC" w:rsidRDefault="006549EC">
      <w:pPr>
        <w:pStyle w:val="a3"/>
        <w:spacing w:before="7"/>
        <w:ind w:left="0"/>
        <w:rPr>
          <w:sz w:val="24"/>
        </w:rPr>
      </w:pP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6"/>
        <w:jc w:val="both"/>
        <w:rPr>
          <w:sz w:val="28"/>
        </w:rPr>
      </w:pPr>
      <w:proofErr w:type="gramStart"/>
      <w:r>
        <w:rPr>
          <w:sz w:val="28"/>
        </w:rPr>
        <w:t>зн</w:t>
      </w:r>
      <w:r>
        <w:rPr>
          <w:sz w:val="28"/>
        </w:rPr>
        <w:t>ать</w:t>
      </w:r>
      <w:proofErr w:type="gramEnd"/>
      <w:r>
        <w:rPr>
          <w:sz w:val="28"/>
        </w:rPr>
        <w:t xml:space="preserve"> требования законодательства в сфере образования, ведомственных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занимаемой должности;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5"/>
        <w:jc w:val="both"/>
        <w:rPr>
          <w:sz w:val="28"/>
        </w:rPr>
      </w:pPr>
      <w:proofErr w:type="gramStart"/>
      <w:r>
        <w:rPr>
          <w:sz w:val="28"/>
        </w:rPr>
        <w:t>разрабатывать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профессионального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становления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последнего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учетом    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его интеллектуального    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     педагогической,      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предмету;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6"/>
        <w:jc w:val="both"/>
        <w:rPr>
          <w:sz w:val="28"/>
        </w:rPr>
      </w:pPr>
      <w:proofErr w:type="gramStart"/>
      <w:r>
        <w:rPr>
          <w:sz w:val="28"/>
        </w:rPr>
        <w:t>изучать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71"/>
          <w:sz w:val="28"/>
        </w:rPr>
        <w:t xml:space="preserve"> </w:t>
      </w:r>
      <w:r>
        <w:rPr>
          <w:sz w:val="28"/>
        </w:rPr>
        <w:t>и нравственные   качества   молодого   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05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03"/>
          <w:sz w:val="28"/>
        </w:rPr>
        <w:t xml:space="preserve"> </w:t>
      </w:r>
      <w:r>
        <w:rPr>
          <w:sz w:val="28"/>
        </w:rPr>
        <w:t>коллективу</w:t>
      </w:r>
      <w:r>
        <w:rPr>
          <w:spacing w:val="10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0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наклонности,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7"/>
        <w:jc w:val="both"/>
        <w:rPr>
          <w:sz w:val="28"/>
        </w:rPr>
      </w:pPr>
      <w:proofErr w:type="gramStart"/>
      <w:r>
        <w:rPr>
          <w:sz w:val="28"/>
        </w:rPr>
        <w:t>знакомить</w:t>
      </w:r>
      <w:proofErr w:type="gramEnd"/>
      <w:r>
        <w:rPr>
          <w:sz w:val="28"/>
        </w:rPr>
        <w:t xml:space="preserve"> молодого специалиста со школой, с расположением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5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4"/>
        <w:jc w:val="both"/>
        <w:rPr>
          <w:sz w:val="28"/>
        </w:rPr>
      </w:pPr>
      <w:proofErr w:type="gramStart"/>
      <w:r>
        <w:rPr>
          <w:sz w:val="28"/>
        </w:rPr>
        <w:t>вводить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 должность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к учителю-предметнику,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 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2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5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и 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 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профессионального становления;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конкретные</w:t>
      </w:r>
    </w:p>
    <w:p w:rsidR="006549EC" w:rsidRDefault="006549EC">
      <w:pPr>
        <w:jc w:val="both"/>
        <w:rPr>
          <w:sz w:val="28"/>
        </w:rPr>
        <w:sectPr w:rsidR="006549EC">
          <w:pgSz w:w="11910" w:h="16840"/>
          <w:pgMar w:top="1040" w:right="440" w:bottom="280" w:left="1120" w:header="720" w:footer="720" w:gutter="0"/>
          <w:cols w:space="720"/>
        </w:sectPr>
      </w:pPr>
    </w:p>
    <w:p w:rsidR="006549EC" w:rsidRDefault="00941DF6">
      <w:pPr>
        <w:pStyle w:val="a3"/>
        <w:spacing w:before="67" w:line="242" w:lineRule="auto"/>
        <w:ind w:right="410"/>
        <w:jc w:val="both"/>
      </w:pPr>
      <w:proofErr w:type="gramStart"/>
      <w:r>
        <w:lastRenderedPageBreak/>
        <w:t>задания</w:t>
      </w:r>
      <w:proofErr w:type="gramEnd"/>
      <w:r>
        <w:t xml:space="preserve"> с определенным сроком их выполнения; контролировать работу,</w:t>
      </w:r>
      <w:r>
        <w:rPr>
          <w:spacing w:val="-67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помощь;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4"/>
        <w:jc w:val="both"/>
        <w:rPr>
          <w:sz w:val="28"/>
        </w:rPr>
      </w:pPr>
      <w:proofErr w:type="gramStart"/>
      <w:r>
        <w:rPr>
          <w:sz w:val="28"/>
        </w:rPr>
        <w:t>оказывать</w:t>
      </w:r>
      <w:proofErr w:type="gramEnd"/>
      <w:r>
        <w:rPr>
          <w:sz w:val="28"/>
        </w:rPr>
        <w:t xml:space="preserve"> молодому специалисту индивидуальную помощь в овладении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4"/>
        <w:jc w:val="both"/>
        <w:rPr>
          <w:sz w:val="28"/>
        </w:rPr>
      </w:pPr>
      <w:proofErr w:type="gramStart"/>
      <w:r>
        <w:rPr>
          <w:sz w:val="28"/>
        </w:rPr>
        <w:t>личным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</w:t>
      </w:r>
      <w:r>
        <w:rPr>
          <w:sz w:val="28"/>
        </w:rPr>
        <w:t>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специалиста,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корректировать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его поведение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в школе,   </w:t>
      </w:r>
      <w:r>
        <w:rPr>
          <w:spacing w:val="35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68"/>
          <w:sz w:val="28"/>
        </w:rPr>
        <w:t xml:space="preserve"> </w:t>
      </w:r>
      <w:r>
        <w:rPr>
          <w:sz w:val="28"/>
        </w:rPr>
        <w:t>к участию в общественной жизни коллектива, содействовать 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общекультурного и профессионального кругозора;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6"/>
        <w:jc w:val="both"/>
        <w:rPr>
          <w:sz w:val="28"/>
        </w:rPr>
      </w:pPr>
      <w:proofErr w:type="gramStart"/>
      <w:r>
        <w:rPr>
          <w:sz w:val="28"/>
        </w:rPr>
        <w:t>участвовать</w:t>
      </w:r>
      <w:proofErr w:type="gramEnd"/>
      <w:r>
        <w:rPr>
          <w:sz w:val="28"/>
        </w:rPr>
        <w:t xml:space="preserve">    в обсуждении    вопросов,    связанных    с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 его поощрении или   применении   мер 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дисциплинарного   воздействия;   вести   журнал   рабо</w:t>
      </w:r>
      <w:r>
        <w:rPr>
          <w:sz w:val="28"/>
        </w:rPr>
        <w:t>ты   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 периодически докладывать руководителю методического объединения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4"/>
        <w:jc w:val="both"/>
        <w:rPr>
          <w:sz w:val="28"/>
        </w:rPr>
      </w:pPr>
      <w:proofErr w:type="gramStart"/>
      <w:r>
        <w:rPr>
          <w:sz w:val="28"/>
        </w:rPr>
        <w:t>подводить</w:t>
      </w:r>
      <w:proofErr w:type="gramEnd"/>
      <w:r>
        <w:rPr>
          <w:sz w:val="28"/>
        </w:rPr>
        <w:t xml:space="preserve"> итоги профессиональной адаптации молодого 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отчет по итогам наставничества с</w:t>
      </w:r>
      <w:r>
        <w:rPr>
          <w:sz w:val="28"/>
        </w:rPr>
        <w:t xml:space="preserve"> заключением о результатах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молодого специалиста.</w:t>
      </w:r>
    </w:p>
    <w:p w:rsidR="006549EC" w:rsidRDefault="006549EC">
      <w:pPr>
        <w:pStyle w:val="a3"/>
        <w:spacing w:before="1"/>
        <w:ind w:left="0"/>
        <w:rPr>
          <w:sz w:val="24"/>
        </w:rPr>
      </w:pPr>
    </w:p>
    <w:p w:rsidR="006549EC" w:rsidRDefault="00941DF6" w:rsidP="00941DF6">
      <w:pPr>
        <w:pStyle w:val="1"/>
        <w:numPr>
          <w:ilvl w:val="0"/>
          <w:numId w:val="8"/>
        </w:numPr>
        <w:tabs>
          <w:tab w:val="left" w:pos="4106"/>
        </w:tabs>
        <w:ind w:left="4105"/>
      </w:pPr>
      <w:r>
        <w:t>Права</w:t>
      </w:r>
      <w:r>
        <w:rPr>
          <w:spacing w:val="-3"/>
        </w:rPr>
        <w:t xml:space="preserve"> </w:t>
      </w:r>
      <w:r>
        <w:t>наставника:</w:t>
      </w:r>
    </w:p>
    <w:p w:rsidR="006549EC" w:rsidRDefault="006549EC">
      <w:pPr>
        <w:pStyle w:val="a3"/>
        <w:spacing w:before="1"/>
        <w:ind w:left="0"/>
        <w:rPr>
          <w:b/>
          <w:sz w:val="24"/>
        </w:rPr>
      </w:pP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1"/>
        <w:ind w:right="519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согласия заместителя директора по УВР (руководителя методического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подключать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</w:t>
      </w:r>
      <w:r>
        <w:rPr>
          <w:sz w:val="28"/>
        </w:rPr>
        <w:t>го</w:t>
      </w:r>
    </w:p>
    <w:p w:rsidR="006549EC" w:rsidRDefault="00941DF6">
      <w:pPr>
        <w:pStyle w:val="a3"/>
        <w:spacing w:line="322" w:lineRule="exact"/>
      </w:pPr>
      <w:proofErr w:type="gramStart"/>
      <w:r>
        <w:t>специалиста</w:t>
      </w:r>
      <w:proofErr w:type="gramEnd"/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школы;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4" w:line="237" w:lineRule="auto"/>
        <w:ind w:right="1464"/>
        <w:rPr>
          <w:sz w:val="28"/>
        </w:rPr>
      </w:pPr>
      <w:proofErr w:type="gramStart"/>
      <w:r>
        <w:rPr>
          <w:sz w:val="28"/>
        </w:rPr>
        <w:t>требовать</w:t>
      </w:r>
      <w:proofErr w:type="gramEnd"/>
      <w:r>
        <w:rPr>
          <w:sz w:val="28"/>
        </w:rPr>
        <w:t xml:space="preserve"> рабочие отчеты у молодого специалиста как в устной,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6549EC" w:rsidRDefault="006549EC">
      <w:pPr>
        <w:pStyle w:val="a3"/>
        <w:spacing w:before="10"/>
        <w:ind w:left="0"/>
        <w:rPr>
          <w:sz w:val="24"/>
        </w:rPr>
      </w:pPr>
    </w:p>
    <w:p w:rsidR="006549EC" w:rsidRDefault="00941DF6" w:rsidP="00941DF6">
      <w:pPr>
        <w:pStyle w:val="1"/>
        <w:numPr>
          <w:ilvl w:val="0"/>
          <w:numId w:val="8"/>
        </w:numPr>
        <w:tabs>
          <w:tab w:val="left" w:pos="3016"/>
        </w:tabs>
        <w:ind w:left="3015" w:hanging="282"/>
      </w:pPr>
      <w:r>
        <w:t>Обязанности</w:t>
      </w:r>
      <w:r>
        <w:rPr>
          <w:spacing w:val="-6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специалиста.</w:t>
      </w:r>
    </w:p>
    <w:p w:rsidR="006549EC" w:rsidRDefault="006549EC">
      <w:pPr>
        <w:pStyle w:val="a3"/>
        <w:spacing w:before="11"/>
        <w:ind w:left="0"/>
        <w:rPr>
          <w:b/>
          <w:sz w:val="23"/>
        </w:rPr>
      </w:pPr>
    </w:p>
    <w:p w:rsidR="006549EC" w:rsidRDefault="00941DF6">
      <w:pPr>
        <w:pStyle w:val="a4"/>
        <w:numPr>
          <w:ilvl w:val="1"/>
          <w:numId w:val="1"/>
        </w:numPr>
        <w:tabs>
          <w:tab w:val="left" w:pos="1641"/>
        </w:tabs>
        <w:ind w:right="405" w:firstLine="707"/>
        <w:jc w:val="both"/>
        <w:rPr>
          <w:sz w:val="28"/>
        </w:rPr>
      </w:pPr>
      <w:r>
        <w:rPr>
          <w:sz w:val="28"/>
        </w:rPr>
        <w:t>Кандидатура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 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     на заседании     МО с указанием     срока    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6549EC" w:rsidRDefault="006549EC">
      <w:pPr>
        <w:pStyle w:val="a3"/>
        <w:spacing w:before="1"/>
        <w:ind w:left="0"/>
        <w:rPr>
          <w:sz w:val="24"/>
        </w:rPr>
      </w:pPr>
    </w:p>
    <w:p w:rsidR="006549EC" w:rsidRDefault="00941DF6">
      <w:pPr>
        <w:pStyle w:val="a4"/>
        <w:numPr>
          <w:ilvl w:val="1"/>
          <w:numId w:val="1"/>
        </w:numPr>
        <w:tabs>
          <w:tab w:val="left" w:pos="1293"/>
        </w:tabs>
        <w:ind w:left="1292" w:hanging="493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6549EC" w:rsidRDefault="006549EC">
      <w:pPr>
        <w:pStyle w:val="a3"/>
        <w:spacing w:before="7"/>
        <w:ind w:left="0"/>
        <w:rPr>
          <w:sz w:val="24"/>
        </w:rPr>
      </w:pP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ind w:right="407"/>
        <w:jc w:val="both"/>
        <w:rPr>
          <w:sz w:val="28"/>
        </w:rPr>
      </w:pPr>
      <w:proofErr w:type="gramStart"/>
      <w:r>
        <w:rPr>
          <w:sz w:val="28"/>
        </w:rPr>
        <w:t>изучать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71"/>
          <w:sz w:val="28"/>
        </w:rPr>
        <w:t xml:space="preserve"> </w:t>
      </w:r>
      <w:r>
        <w:rPr>
          <w:sz w:val="28"/>
        </w:rPr>
        <w:t>структуру,   штаты,   особенности   деятельности  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  <w:tab w:val="left" w:pos="2707"/>
          <w:tab w:val="left" w:pos="3539"/>
          <w:tab w:val="left" w:pos="6165"/>
          <w:tab w:val="left" w:pos="7921"/>
        </w:tabs>
        <w:spacing w:before="2"/>
        <w:ind w:right="406"/>
        <w:rPr>
          <w:sz w:val="28"/>
        </w:rPr>
      </w:pPr>
      <w:proofErr w:type="gramStart"/>
      <w:r>
        <w:rPr>
          <w:sz w:val="28"/>
        </w:rPr>
        <w:t>выполнять</w:t>
      </w:r>
      <w:proofErr w:type="gramEnd"/>
      <w:r>
        <w:rPr>
          <w:sz w:val="28"/>
        </w:rPr>
        <w:tab/>
        <w:t>план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становления</w:t>
      </w:r>
      <w:r>
        <w:rPr>
          <w:sz w:val="28"/>
        </w:rPr>
        <w:tab/>
        <w:t>в установленные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ind w:right="406"/>
        <w:rPr>
          <w:sz w:val="28"/>
        </w:rPr>
      </w:pPr>
      <w:proofErr w:type="gramStart"/>
      <w:r>
        <w:rPr>
          <w:sz w:val="28"/>
        </w:rPr>
        <w:t>постоянно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31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повышением</w:t>
      </w:r>
      <w:r>
        <w:rPr>
          <w:spacing w:val="2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мастерства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line="242" w:lineRule="auto"/>
        <w:ind w:right="410"/>
        <w:rPr>
          <w:sz w:val="28"/>
        </w:rPr>
      </w:pPr>
      <w:proofErr w:type="gramStart"/>
      <w:r>
        <w:rPr>
          <w:sz w:val="28"/>
        </w:rPr>
        <w:t>учиться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32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33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взаимоотношения с</w:t>
      </w:r>
      <w:r>
        <w:rPr>
          <w:spacing w:val="3"/>
          <w:sz w:val="28"/>
        </w:rPr>
        <w:t xml:space="preserve"> </w:t>
      </w:r>
      <w:r>
        <w:rPr>
          <w:sz w:val="28"/>
        </w:rPr>
        <w:t>ним;</w:t>
      </w:r>
    </w:p>
    <w:p w:rsidR="006549EC" w:rsidRDefault="006549EC">
      <w:pPr>
        <w:spacing w:line="242" w:lineRule="auto"/>
        <w:rPr>
          <w:sz w:val="28"/>
        </w:rPr>
        <w:sectPr w:rsidR="006549EC">
          <w:pgSz w:w="11910" w:h="16840"/>
          <w:pgMar w:top="1040" w:right="440" w:bottom="280" w:left="1120" w:header="720" w:footer="720" w:gutter="0"/>
          <w:cols w:space="720"/>
        </w:sectPr>
      </w:pP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67"/>
        <w:ind w:hanging="361"/>
        <w:rPr>
          <w:sz w:val="28"/>
        </w:rPr>
      </w:pPr>
      <w:proofErr w:type="gramStart"/>
      <w:r>
        <w:rPr>
          <w:sz w:val="28"/>
        </w:rPr>
        <w:lastRenderedPageBreak/>
        <w:t>совершенствовать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1"/>
        </w:tabs>
        <w:spacing w:before="5" w:line="237" w:lineRule="auto"/>
        <w:ind w:right="407"/>
        <w:jc w:val="both"/>
        <w:rPr>
          <w:sz w:val="28"/>
        </w:rPr>
      </w:pPr>
      <w:proofErr w:type="gramStart"/>
      <w:r>
        <w:rPr>
          <w:sz w:val="28"/>
        </w:rPr>
        <w:t>периодически</w:t>
      </w:r>
      <w:proofErr w:type="gramEnd"/>
      <w:r>
        <w:rPr>
          <w:sz w:val="28"/>
        </w:rPr>
        <w:t xml:space="preserve">    отчитываться     о своей    работе    перед    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объединения.</w:t>
      </w:r>
    </w:p>
    <w:p w:rsidR="006549EC" w:rsidRDefault="006549EC">
      <w:pPr>
        <w:pStyle w:val="a3"/>
        <w:spacing w:before="10"/>
        <w:ind w:left="0"/>
        <w:rPr>
          <w:sz w:val="24"/>
        </w:rPr>
      </w:pPr>
    </w:p>
    <w:p w:rsidR="006549EC" w:rsidRDefault="00941DF6" w:rsidP="00941DF6">
      <w:pPr>
        <w:pStyle w:val="1"/>
        <w:numPr>
          <w:ilvl w:val="0"/>
          <w:numId w:val="8"/>
        </w:numPr>
        <w:tabs>
          <w:tab w:val="left" w:pos="860"/>
          <w:tab w:val="left" w:pos="861"/>
        </w:tabs>
        <w:spacing w:before="0"/>
        <w:ind w:left="860" w:hanging="421"/>
      </w:pPr>
      <w:r>
        <w:t>Права</w:t>
      </w:r>
      <w:r>
        <w:rPr>
          <w:spacing w:val="-4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специалиста.</w:t>
      </w:r>
    </w:p>
    <w:p w:rsidR="006549EC" w:rsidRDefault="006549EC">
      <w:pPr>
        <w:pStyle w:val="a3"/>
        <w:spacing w:before="9"/>
        <w:ind w:left="0"/>
        <w:rPr>
          <w:b/>
          <w:sz w:val="23"/>
        </w:rPr>
      </w:pPr>
    </w:p>
    <w:p w:rsidR="006549EC" w:rsidRDefault="00941DF6">
      <w:pPr>
        <w:pStyle w:val="a3"/>
        <w:ind w:left="440"/>
      </w:pPr>
      <w:r>
        <w:t>Молодой</w:t>
      </w:r>
      <w:r>
        <w:rPr>
          <w:spacing w:val="-4"/>
        </w:rPr>
        <w:t xml:space="preserve"> </w:t>
      </w:r>
      <w:r>
        <w:t>специалист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6549EC" w:rsidRDefault="006549EC">
      <w:pPr>
        <w:pStyle w:val="a3"/>
        <w:spacing w:before="7"/>
        <w:ind w:left="0"/>
        <w:rPr>
          <w:sz w:val="24"/>
        </w:rPr>
      </w:pP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  <w:tab w:val="left" w:pos="2503"/>
          <w:tab w:val="left" w:pos="4887"/>
          <w:tab w:val="left" w:pos="7138"/>
          <w:tab w:val="left" w:pos="8357"/>
        </w:tabs>
        <w:ind w:right="405"/>
        <w:rPr>
          <w:sz w:val="28"/>
        </w:rPr>
      </w:pPr>
      <w:proofErr w:type="gramStart"/>
      <w:r>
        <w:rPr>
          <w:sz w:val="28"/>
        </w:rPr>
        <w:t>вносить</w:t>
      </w:r>
      <w:proofErr w:type="gramEnd"/>
      <w:r>
        <w:rPr>
          <w:sz w:val="28"/>
        </w:rPr>
        <w:tab/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рассмотрение</w:t>
      </w:r>
      <w:r>
        <w:rPr>
          <w:sz w:val="28"/>
        </w:rPr>
        <w:tab/>
        <w:t>администрации</w:t>
      </w:r>
      <w:r>
        <w:rPr>
          <w:sz w:val="28"/>
        </w:rPr>
        <w:tab/>
        <w:t>школы</w:t>
      </w:r>
      <w:r>
        <w:rPr>
          <w:sz w:val="28"/>
        </w:rPr>
        <w:tab/>
      </w:r>
      <w:r>
        <w:rPr>
          <w:spacing w:val="-1"/>
          <w:sz w:val="28"/>
        </w:rPr>
        <w:t>предложения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</w:t>
      </w:r>
      <w:r>
        <w:rPr>
          <w:sz w:val="28"/>
        </w:rPr>
        <w:t>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наставничеством;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before="2" w:line="322" w:lineRule="exact"/>
        <w:ind w:hanging="361"/>
        <w:rPr>
          <w:sz w:val="28"/>
        </w:rPr>
      </w:pPr>
      <w:proofErr w:type="gramStart"/>
      <w:r>
        <w:rPr>
          <w:sz w:val="28"/>
        </w:rPr>
        <w:t>защищать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достоинство;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ind w:right="406"/>
        <w:rPr>
          <w:sz w:val="28"/>
        </w:rPr>
      </w:pPr>
      <w:proofErr w:type="gramStart"/>
      <w:r>
        <w:rPr>
          <w:sz w:val="28"/>
        </w:rPr>
        <w:t>знакомиться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4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ним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объяснения;</w:t>
      </w:r>
    </w:p>
    <w:p w:rsidR="006549EC" w:rsidRDefault="00941DF6">
      <w:pPr>
        <w:pStyle w:val="a4"/>
        <w:numPr>
          <w:ilvl w:val="0"/>
          <w:numId w:val="4"/>
        </w:numPr>
        <w:tabs>
          <w:tab w:val="left" w:pos="1160"/>
          <w:tab w:val="left" w:pos="1161"/>
        </w:tabs>
        <w:spacing w:line="319" w:lineRule="exact"/>
        <w:ind w:hanging="361"/>
        <w:rPr>
          <w:sz w:val="28"/>
        </w:rPr>
      </w:pPr>
      <w:proofErr w:type="gramStart"/>
      <w:r>
        <w:rPr>
          <w:sz w:val="28"/>
        </w:rPr>
        <w:t>повышать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-3"/>
          <w:sz w:val="28"/>
        </w:rPr>
        <w:t xml:space="preserve"> </w:t>
      </w:r>
      <w:r>
        <w:rPr>
          <w:sz w:val="28"/>
        </w:rPr>
        <w:t>удобным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способом.</w:t>
      </w:r>
    </w:p>
    <w:p w:rsidR="006549EC" w:rsidRDefault="006549EC">
      <w:pPr>
        <w:pStyle w:val="a3"/>
        <w:spacing w:before="4"/>
        <w:ind w:left="0"/>
        <w:rPr>
          <w:sz w:val="24"/>
        </w:rPr>
      </w:pPr>
    </w:p>
    <w:p w:rsidR="006549EC" w:rsidRDefault="00941DF6" w:rsidP="00941DF6">
      <w:pPr>
        <w:pStyle w:val="1"/>
        <w:numPr>
          <w:ilvl w:val="0"/>
          <w:numId w:val="8"/>
        </w:numPr>
        <w:tabs>
          <w:tab w:val="left" w:pos="721"/>
        </w:tabs>
        <w:ind w:left="721"/>
        <w:rPr>
          <w:b w:val="0"/>
        </w:rPr>
      </w:pPr>
      <w:r>
        <w:t>Руководство</w:t>
      </w:r>
      <w:r>
        <w:rPr>
          <w:spacing w:val="-5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наставника</w:t>
      </w:r>
      <w:r>
        <w:rPr>
          <w:b w:val="0"/>
        </w:rPr>
        <w:t>.</w:t>
      </w:r>
    </w:p>
    <w:p w:rsidR="006549EC" w:rsidRDefault="006549EC">
      <w:pPr>
        <w:pStyle w:val="a3"/>
        <w:spacing w:before="9"/>
        <w:ind w:left="0"/>
        <w:rPr>
          <w:sz w:val="24"/>
        </w:rPr>
      </w:pPr>
    </w:p>
    <w:p w:rsidR="006549EC" w:rsidRDefault="00941DF6" w:rsidP="00941DF6">
      <w:pPr>
        <w:pStyle w:val="a4"/>
        <w:numPr>
          <w:ilvl w:val="1"/>
          <w:numId w:val="8"/>
        </w:numPr>
        <w:tabs>
          <w:tab w:val="left" w:pos="952"/>
        </w:tabs>
        <w:spacing w:line="237" w:lineRule="auto"/>
        <w:ind w:right="406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работе.</w:t>
      </w:r>
    </w:p>
    <w:p w:rsidR="006549EC" w:rsidRDefault="006549EC">
      <w:pPr>
        <w:pStyle w:val="a3"/>
        <w:spacing w:before="5"/>
        <w:ind w:left="0"/>
        <w:rPr>
          <w:sz w:val="24"/>
        </w:rPr>
      </w:pPr>
    </w:p>
    <w:p w:rsidR="006549EC" w:rsidRDefault="00941DF6" w:rsidP="00941DF6">
      <w:pPr>
        <w:pStyle w:val="a4"/>
        <w:numPr>
          <w:ilvl w:val="1"/>
          <w:numId w:val="8"/>
        </w:numPr>
        <w:tabs>
          <w:tab w:val="left" w:pos="933"/>
        </w:tabs>
        <w:spacing w:before="1"/>
        <w:ind w:left="932" w:hanging="493"/>
        <w:rPr>
          <w:sz w:val="28"/>
        </w:rPr>
      </w:pPr>
      <w:r>
        <w:rPr>
          <w:sz w:val="28"/>
        </w:rPr>
        <w:t>Заместитель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 УВР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обязан:</w:t>
      </w:r>
    </w:p>
    <w:p w:rsidR="006549EC" w:rsidRDefault="006549EC">
      <w:pPr>
        <w:pStyle w:val="a3"/>
        <w:spacing w:before="4"/>
        <w:ind w:left="0"/>
        <w:rPr>
          <w:sz w:val="24"/>
        </w:rPr>
      </w:pP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1"/>
        </w:tabs>
        <w:spacing w:line="242" w:lineRule="auto"/>
        <w:ind w:right="404"/>
        <w:jc w:val="both"/>
        <w:rPr>
          <w:sz w:val="28"/>
        </w:rPr>
      </w:pPr>
      <w:proofErr w:type="gramStart"/>
      <w:r>
        <w:rPr>
          <w:sz w:val="28"/>
        </w:rPr>
        <w:t>представить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назначенного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объявить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 о закреплении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1"/>
        </w:tabs>
        <w:ind w:right="408"/>
        <w:jc w:val="both"/>
        <w:rPr>
          <w:sz w:val="28"/>
        </w:rPr>
      </w:pPr>
      <w:proofErr w:type="gramStart"/>
      <w:r>
        <w:rPr>
          <w:sz w:val="28"/>
        </w:rPr>
        <w:t>создать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с закрепленным 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наставником;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1"/>
        </w:tabs>
        <w:ind w:right="405"/>
        <w:jc w:val="both"/>
        <w:rPr>
          <w:sz w:val="28"/>
        </w:rPr>
      </w:pPr>
      <w:proofErr w:type="gramStart"/>
      <w:r>
        <w:rPr>
          <w:sz w:val="28"/>
        </w:rPr>
        <w:t>посетить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и 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 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 специалистом;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1"/>
        </w:tabs>
        <w:ind w:right="403"/>
        <w:jc w:val="both"/>
        <w:rPr>
          <w:sz w:val="28"/>
        </w:rPr>
      </w:pPr>
      <w:proofErr w:type="gramStart"/>
      <w:r>
        <w:rPr>
          <w:sz w:val="28"/>
        </w:rPr>
        <w:t>организовать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 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воспитательной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работы, 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основам    </w:t>
      </w:r>
      <w:r>
        <w:rPr>
          <w:spacing w:val="48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-68"/>
          <w:sz w:val="28"/>
        </w:rPr>
        <w:t xml:space="preserve"> </w:t>
      </w:r>
      <w:r>
        <w:rPr>
          <w:sz w:val="28"/>
        </w:rPr>
        <w:t>и психологии,</w:t>
      </w:r>
      <w:r>
        <w:rPr>
          <w:spacing w:val="71"/>
          <w:sz w:val="28"/>
        </w:rPr>
        <w:t xml:space="preserve"> </w:t>
      </w:r>
      <w:r>
        <w:rPr>
          <w:sz w:val="28"/>
        </w:rPr>
        <w:t>оказывать   им методическую   и практическую   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специалистами;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1"/>
        </w:tabs>
        <w:ind w:right="410"/>
        <w:jc w:val="both"/>
        <w:rPr>
          <w:sz w:val="28"/>
        </w:rPr>
      </w:pPr>
      <w:proofErr w:type="gramStart"/>
      <w:r>
        <w:rPr>
          <w:sz w:val="28"/>
        </w:rPr>
        <w:t>изучить</w:t>
      </w:r>
      <w:proofErr w:type="gramEnd"/>
      <w:r>
        <w:rPr>
          <w:sz w:val="28"/>
        </w:rPr>
        <w:t>, обобщить и распространить положительный опыт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образовательном учреждении;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1"/>
        </w:tabs>
        <w:spacing w:line="319" w:lineRule="exact"/>
        <w:ind w:hanging="361"/>
        <w:jc w:val="both"/>
        <w:rPr>
          <w:sz w:val="28"/>
        </w:rPr>
      </w:pPr>
      <w:proofErr w:type="gramStart"/>
      <w:r>
        <w:rPr>
          <w:sz w:val="28"/>
        </w:rPr>
        <w:t>определить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наставников.</w:t>
      </w:r>
    </w:p>
    <w:p w:rsidR="006549EC" w:rsidRDefault="006549EC">
      <w:pPr>
        <w:pStyle w:val="a3"/>
        <w:spacing w:before="4"/>
        <w:ind w:left="0"/>
        <w:rPr>
          <w:sz w:val="24"/>
        </w:rPr>
      </w:pPr>
    </w:p>
    <w:p w:rsidR="006549EC" w:rsidRDefault="00941DF6" w:rsidP="00941DF6">
      <w:pPr>
        <w:pStyle w:val="a4"/>
        <w:numPr>
          <w:ilvl w:val="1"/>
          <w:numId w:val="8"/>
        </w:numPr>
        <w:tabs>
          <w:tab w:val="left" w:pos="1017"/>
        </w:tabs>
        <w:spacing w:line="237" w:lineRule="auto"/>
        <w:ind w:right="404" w:firstLine="0"/>
        <w:rPr>
          <w:sz w:val="28"/>
        </w:rPr>
      </w:pPr>
      <w:r>
        <w:rPr>
          <w:sz w:val="28"/>
        </w:rPr>
        <w:t>Непосредственную</w:t>
      </w:r>
      <w:r>
        <w:rPr>
          <w:spacing w:val="1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0"/>
          <w:sz w:val="28"/>
        </w:rPr>
        <w:t xml:space="preserve"> </w:t>
      </w:r>
      <w:r>
        <w:rPr>
          <w:sz w:val="28"/>
        </w:rPr>
        <w:t>за работу</w:t>
      </w:r>
      <w:r>
        <w:rPr>
          <w:spacing w:val="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несут руководители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</w:t>
      </w:r>
      <w:r>
        <w:rPr>
          <w:sz w:val="28"/>
        </w:rPr>
        <w:t>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объединений.</w:t>
      </w:r>
    </w:p>
    <w:p w:rsidR="006549EC" w:rsidRDefault="006549EC">
      <w:pPr>
        <w:pStyle w:val="a3"/>
        <w:spacing w:before="6"/>
        <w:ind w:left="0"/>
        <w:rPr>
          <w:sz w:val="24"/>
        </w:rPr>
      </w:pPr>
    </w:p>
    <w:p w:rsidR="006549EC" w:rsidRDefault="00941DF6">
      <w:pPr>
        <w:pStyle w:val="a3"/>
        <w:spacing w:before="1"/>
        <w:ind w:left="440"/>
      </w:pPr>
      <w:r>
        <w:t>Руководитель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обязан:</w:t>
      </w:r>
    </w:p>
    <w:p w:rsidR="006549EC" w:rsidRDefault="006549EC">
      <w:pPr>
        <w:pStyle w:val="a3"/>
        <w:spacing w:before="6"/>
        <w:ind w:left="0"/>
        <w:rPr>
          <w:sz w:val="24"/>
        </w:rPr>
      </w:pP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0"/>
          <w:tab w:val="left" w:pos="1161"/>
        </w:tabs>
        <w:ind w:right="410"/>
        <w:rPr>
          <w:sz w:val="28"/>
        </w:rPr>
      </w:pPr>
      <w:proofErr w:type="gramStart"/>
      <w:r>
        <w:rPr>
          <w:sz w:val="28"/>
        </w:rPr>
        <w:t>рассмотреть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наставника;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0"/>
          <w:tab w:val="left" w:pos="1161"/>
        </w:tabs>
        <w:spacing w:line="321" w:lineRule="exact"/>
        <w:ind w:hanging="361"/>
        <w:rPr>
          <w:sz w:val="28"/>
        </w:rPr>
      </w:pPr>
      <w:proofErr w:type="gramStart"/>
      <w:r>
        <w:rPr>
          <w:sz w:val="28"/>
        </w:rPr>
        <w:t>провести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 молодых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0"/>
          <w:tab w:val="left" w:pos="1161"/>
          <w:tab w:val="left" w:pos="2969"/>
          <w:tab w:val="left" w:pos="4986"/>
          <w:tab w:val="left" w:pos="7260"/>
          <w:tab w:val="left" w:pos="9249"/>
        </w:tabs>
        <w:spacing w:line="242" w:lineRule="auto"/>
        <w:ind w:right="407"/>
        <w:rPr>
          <w:sz w:val="28"/>
        </w:rPr>
      </w:pPr>
      <w:proofErr w:type="gramStart"/>
      <w:r>
        <w:rPr>
          <w:sz w:val="28"/>
        </w:rPr>
        <w:t>обеспечить</w:t>
      </w:r>
      <w:proofErr w:type="gramEnd"/>
      <w:r>
        <w:rPr>
          <w:sz w:val="28"/>
        </w:rPr>
        <w:tab/>
        <w:t>возможность</w:t>
      </w:r>
      <w:r>
        <w:rPr>
          <w:sz w:val="28"/>
        </w:rPr>
        <w:tab/>
        <w:t>осуществления</w:t>
      </w:r>
      <w:r>
        <w:rPr>
          <w:sz w:val="28"/>
        </w:rPr>
        <w:tab/>
      </w:r>
      <w:r>
        <w:rPr>
          <w:sz w:val="28"/>
        </w:rPr>
        <w:t>наставником</w:t>
      </w:r>
      <w:r>
        <w:rPr>
          <w:sz w:val="28"/>
        </w:rPr>
        <w:tab/>
      </w:r>
      <w:r>
        <w:rPr>
          <w:spacing w:val="-1"/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Положением;</w:t>
      </w:r>
    </w:p>
    <w:p w:rsidR="006549EC" w:rsidRDefault="006549EC">
      <w:pPr>
        <w:spacing w:line="242" w:lineRule="auto"/>
        <w:rPr>
          <w:sz w:val="28"/>
        </w:rPr>
        <w:sectPr w:rsidR="006549EC">
          <w:pgSz w:w="11910" w:h="16840"/>
          <w:pgMar w:top="1040" w:right="440" w:bottom="280" w:left="1120" w:header="720" w:footer="720" w:gutter="0"/>
          <w:cols w:space="720"/>
        </w:sectPr>
      </w:pP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1"/>
        </w:tabs>
        <w:spacing w:before="67"/>
        <w:ind w:hanging="361"/>
        <w:jc w:val="both"/>
        <w:rPr>
          <w:sz w:val="28"/>
        </w:rPr>
      </w:pPr>
      <w:proofErr w:type="gramStart"/>
      <w:r>
        <w:rPr>
          <w:sz w:val="28"/>
        </w:rPr>
        <w:lastRenderedPageBreak/>
        <w:t>осуществлять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1"/>
        </w:tabs>
        <w:spacing w:before="2"/>
        <w:ind w:right="404"/>
        <w:jc w:val="both"/>
        <w:rPr>
          <w:sz w:val="28"/>
        </w:rPr>
      </w:pPr>
      <w:proofErr w:type="gramStart"/>
      <w:r>
        <w:rPr>
          <w:sz w:val="28"/>
        </w:rPr>
        <w:t>заслушать</w:t>
      </w:r>
      <w:proofErr w:type="gramEnd"/>
      <w:r>
        <w:rPr>
          <w:sz w:val="28"/>
        </w:rPr>
        <w:t xml:space="preserve"> и утвердить на заседании методического объединения 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и 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и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их заместителю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УВР.</w:t>
      </w:r>
    </w:p>
    <w:p w:rsidR="006549EC" w:rsidRDefault="006549EC">
      <w:pPr>
        <w:pStyle w:val="a3"/>
        <w:spacing w:before="6"/>
        <w:ind w:left="0"/>
        <w:rPr>
          <w:sz w:val="24"/>
        </w:rPr>
      </w:pPr>
    </w:p>
    <w:p w:rsidR="006549EC" w:rsidRDefault="00941DF6" w:rsidP="00941DF6">
      <w:pPr>
        <w:pStyle w:val="1"/>
        <w:numPr>
          <w:ilvl w:val="0"/>
          <w:numId w:val="8"/>
        </w:numPr>
        <w:tabs>
          <w:tab w:val="left" w:pos="721"/>
        </w:tabs>
        <w:ind w:left="721"/>
      </w:pP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6"/>
        </w:rPr>
        <w:t xml:space="preserve"> </w:t>
      </w:r>
      <w:r>
        <w:t>наставничество.</w:t>
      </w:r>
    </w:p>
    <w:p w:rsidR="006549EC" w:rsidRDefault="006549EC">
      <w:pPr>
        <w:pStyle w:val="a3"/>
        <w:spacing w:before="11"/>
        <w:ind w:left="0"/>
        <w:rPr>
          <w:b/>
          <w:sz w:val="23"/>
        </w:rPr>
      </w:pPr>
    </w:p>
    <w:p w:rsidR="006549EC" w:rsidRDefault="00941DF6" w:rsidP="00941DF6">
      <w:pPr>
        <w:pStyle w:val="a4"/>
        <w:numPr>
          <w:ilvl w:val="1"/>
          <w:numId w:val="8"/>
        </w:numPr>
        <w:tabs>
          <w:tab w:val="left" w:pos="933"/>
        </w:tabs>
        <w:ind w:left="932" w:hanging="493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относятся:</w:t>
      </w:r>
    </w:p>
    <w:p w:rsidR="006549EC" w:rsidRDefault="006549EC">
      <w:pPr>
        <w:pStyle w:val="a3"/>
        <w:spacing w:before="4"/>
        <w:ind w:left="0"/>
        <w:rPr>
          <w:sz w:val="24"/>
        </w:rPr>
      </w:pP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0"/>
          <w:tab w:val="left" w:pos="1161"/>
        </w:tabs>
        <w:ind w:hanging="361"/>
        <w:rPr>
          <w:sz w:val="28"/>
        </w:rPr>
      </w:pPr>
      <w:proofErr w:type="gramStart"/>
      <w:r>
        <w:rPr>
          <w:sz w:val="28"/>
        </w:rPr>
        <w:t>настоящее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Положение;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0"/>
          <w:tab w:val="left" w:pos="1161"/>
        </w:tabs>
        <w:spacing w:before="2" w:line="322" w:lineRule="exact"/>
        <w:ind w:hanging="361"/>
        <w:rPr>
          <w:sz w:val="28"/>
        </w:rPr>
      </w:pPr>
      <w:proofErr w:type="gramStart"/>
      <w:r>
        <w:rPr>
          <w:sz w:val="28"/>
        </w:rPr>
        <w:t>приказ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0"/>
          <w:tab w:val="left" w:pos="1161"/>
        </w:tabs>
        <w:spacing w:line="322" w:lineRule="exact"/>
        <w:ind w:hanging="361"/>
        <w:rPr>
          <w:sz w:val="28"/>
        </w:rPr>
      </w:pPr>
      <w:proofErr w:type="gramStart"/>
      <w:r>
        <w:rPr>
          <w:sz w:val="28"/>
        </w:rPr>
        <w:t>планы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объединений;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0"/>
          <w:tab w:val="left" w:pos="1161"/>
          <w:tab w:val="left" w:pos="2905"/>
          <w:tab w:val="left" w:pos="4548"/>
          <w:tab w:val="left" w:pos="6975"/>
          <w:tab w:val="left" w:pos="8259"/>
        </w:tabs>
        <w:ind w:right="413"/>
        <w:rPr>
          <w:sz w:val="28"/>
        </w:rPr>
      </w:pPr>
      <w:proofErr w:type="gramStart"/>
      <w:r>
        <w:rPr>
          <w:sz w:val="28"/>
        </w:rPr>
        <w:t>протоколы</w:t>
      </w:r>
      <w:proofErr w:type="gramEnd"/>
      <w:r>
        <w:rPr>
          <w:sz w:val="28"/>
        </w:rPr>
        <w:tab/>
        <w:t>заседаний</w:t>
      </w:r>
      <w:r>
        <w:rPr>
          <w:sz w:val="28"/>
        </w:rPr>
        <w:tab/>
        <w:t>педагогического</w:t>
      </w:r>
      <w:r>
        <w:rPr>
          <w:sz w:val="28"/>
        </w:rPr>
        <w:tab/>
        <w:t>совета,</w:t>
      </w:r>
      <w:r>
        <w:rPr>
          <w:sz w:val="28"/>
        </w:rPr>
        <w:tab/>
      </w:r>
      <w:r>
        <w:rPr>
          <w:spacing w:val="-1"/>
          <w:sz w:val="28"/>
        </w:rPr>
        <w:t>методических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на 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наставничества;</w:t>
      </w:r>
    </w:p>
    <w:p w:rsidR="006549EC" w:rsidRDefault="00941DF6" w:rsidP="00941DF6">
      <w:pPr>
        <w:pStyle w:val="a4"/>
        <w:numPr>
          <w:ilvl w:val="2"/>
          <w:numId w:val="8"/>
        </w:numPr>
        <w:tabs>
          <w:tab w:val="left" w:pos="1160"/>
          <w:tab w:val="left" w:pos="1161"/>
        </w:tabs>
        <w:spacing w:before="3" w:line="237" w:lineRule="auto"/>
        <w:ind w:right="407"/>
        <w:rPr>
          <w:sz w:val="28"/>
        </w:rPr>
      </w:pPr>
      <w:proofErr w:type="gramStart"/>
      <w:r>
        <w:rPr>
          <w:sz w:val="28"/>
        </w:rPr>
        <w:t>методические</w:t>
      </w:r>
      <w:proofErr w:type="gramEnd"/>
      <w:r>
        <w:rPr>
          <w:spacing w:val="1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обзоры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передовому</w:t>
      </w:r>
      <w:r>
        <w:rPr>
          <w:spacing w:val="12"/>
          <w:sz w:val="28"/>
        </w:rPr>
        <w:t xml:space="preserve"> </w:t>
      </w:r>
      <w:r>
        <w:rPr>
          <w:sz w:val="28"/>
        </w:rPr>
        <w:t>опыту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наставничеству.</w:t>
      </w:r>
    </w:p>
    <w:p w:rsidR="006549EC" w:rsidRDefault="006549EC">
      <w:pPr>
        <w:pStyle w:val="a3"/>
        <w:ind w:left="0"/>
        <w:rPr>
          <w:sz w:val="30"/>
        </w:rPr>
      </w:pPr>
    </w:p>
    <w:p w:rsidR="006549EC" w:rsidRDefault="006549EC">
      <w:pPr>
        <w:pStyle w:val="a3"/>
        <w:ind w:left="0"/>
        <w:rPr>
          <w:sz w:val="30"/>
        </w:rPr>
      </w:pPr>
    </w:p>
    <w:p w:rsidR="006549EC" w:rsidRDefault="006549EC">
      <w:pPr>
        <w:pStyle w:val="a3"/>
        <w:ind w:left="0"/>
        <w:rPr>
          <w:sz w:val="30"/>
        </w:rPr>
      </w:pPr>
    </w:p>
    <w:p w:rsidR="006549EC" w:rsidRDefault="006549EC">
      <w:pPr>
        <w:pStyle w:val="a3"/>
        <w:spacing w:before="8"/>
        <w:ind w:left="0"/>
        <w:rPr>
          <w:sz w:val="39"/>
        </w:rPr>
      </w:pPr>
    </w:p>
    <w:p w:rsidR="006549EC" w:rsidRDefault="00941DF6">
      <w:pPr>
        <w:spacing w:before="1" w:line="482" w:lineRule="auto"/>
        <w:ind w:left="440" w:right="3046"/>
        <w:rPr>
          <w:b/>
          <w:sz w:val="24"/>
        </w:rPr>
      </w:pPr>
      <w:r>
        <w:rPr>
          <w:b/>
          <w:sz w:val="24"/>
        </w:rPr>
        <w:t>ДОКУМЕНТ ПОДПИСАН ЭЛЕКТРОННОЙ ПОДПИСЬЮ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Сертификат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24AD4F6B7E2C6439D9153BCFA347881E13632C1C</w:t>
      </w:r>
    </w:p>
    <w:p w:rsidR="006549EC" w:rsidRDefault="00941DF6">
      <w:pPr>
        <w:spacing w:line="487" w:lineRule="auto"/>
        <w:ind w:left="440" w:right="5728"/>
        <w:rPr>
          <w:sz w:val="24"/>
        </w:rPr>
      </w:pPr>
      <w:r>
        <w:rPr>
          <w:b/>
          <w:sz w:val="24"/>
        </w:rPr>
        <w:t xml:space="preserve">Владелец </w:t>
      </w:r>
      <w:r>
        <w:rPr>
          <w:sz w:val="24"/>
        </w:rPr>
        <w:t>Токарева Галина Геннадьевна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Действителен 03.03.2023 15:16</w:t>
      </w:r>
    </w:p>
    <w:sectPr w:rsidR="006549EC">
      <w:pgSz w:w="11910" w:h="16840"/>
      <w:pgMar w:top="1040" w:right="4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2EC"/>
    <w:multiLevelType w:val="multilevel"/>
    <w:tmpl w:val="446443C0"/>
    <w:lvl w:ilvl="0">
      <w:start w:val="1"/>
      <w:numFmt w:val="decimal"/>
      <w:lvlText w:val="%1."/>
      <w:lvlJc w:val="left"/>
      <w:pPr>
        <w:ind w:left="411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5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360"/>
      </w:pPr>
      <w:rPr>
        <w:rFonts w:hint="default"/>
        <w:lang w:val="ru-RU" w:eastAsia="en-US" w:bidi="ar-SA"/>
      </w:rPr>
    </w:lvl>
  </w:abstractNum>
  <w:abstractNum w:abstractNumId="1">
    <w:nsid w:val="0AF0561A"/>
    <w:multiLevelType w:val="multilevel"/>
    <w:tmpl w:val="96D4F186"/>
    <w:lvl w:ilvl="0">
      <w:start w:val="3"/>
      <w:numFmt w:val="decimal"/>
      <w:lvlText w:val="%1"/>
      <w:lvlJc w:val="left"/>
      <w:pPr>
        <w:ind w:left="440" w:hanging="49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4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2">
    <w:nsid w:val="0C217313"/>
    <w:multiLevelType w:val="multilevel"/>
    <w:tmpl w:val="2F8A385A"/>
    <w:lvl w:ilvl="0">
      <w:start w:val="3"/>
      <w:numFmt w:val="decimal"/>
      <w:lvlText w:val="%1"/>
      <w:lvlJc w:val="left"/>
      <w:pPr>
        <w:ind w:left="44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3">
    <w:nsid w:val="1E264C98"/>
    <w:multiLevelType w:val="hybridMultilevel"/>
    <w:tmpl w:val="0A886EB8"/>
    <w:lvl w:ilvl="0" w:tplc="7120383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27B515FD"/>
    <w:multiLevelType w:val="multilevel"/>
    <w:tmpl w:val="51301664"/>
    <w:lvl w:ilvl="0">
      <w:start w:val="1"/>
      <w:numFmt w:val="decimal"/>
      <w:lvlText w:val="%1"/>
      <w:lvlJc w:val="left"/>
      <w:pPr>
        <w:ind w:left="44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5">
    <w:nsid w:val="32F22A62"/>
    <w:multiLevelType w:val="multilevel"/>
    <w:tmpl w:val="59C09F00"/>
    <w:lvl w:ilvl="0">
      <w:start w:val="2"/>
      <w:numFmt w:val="decimal"/>
      <w:lvlText w:val="%1"/>
      <w:lvlJc w:val="left"/>
      <w:pPr>
        <w:ind w:left="44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abstractNum w:abstractNumId="6">
    <w:nsid w:val="37BF52B5"/>
    <w:multiLevelType w:val="hybridMultilevel"/>
    <w:tmpl w:val="4A10A692"/>
    <w:lvl w:ilvl="0" w:tplc="BA6EBFEC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308A7E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2" w:tplc="678A83CA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 w:tplc="67DCF2E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6DA0120E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2900484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BE1A72F2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35D6B8F2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8FE83B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7">
    <w:nsid w:val="7A6F5063"/>
    <w:multiLevelType w:val="multilevel"/>
    <w:tmpl w:val="679E7484"/>
    <w:lvl w:ilvl="0">
      <w:start w:val="6"/>
      <w:numFmt w:val="decimal"/>
      <w:lvlText w:val="%1"/>
      <w:lvlJc w:val="left"/>
      <w:pPr>
        <w:ind w:left="44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49EC"/>
    <w:rsid w:val="006549EC"/>
    <w:rsid w:val="0094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4FFE-9C16-4681-BE6A-5DE91A77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2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1D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D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ГЛАВНЫЙ</cp:lastModifiedBy>
  <cp:revision>2</cp:revision>
  <cp:lastPrinted>2022-09-16T15:35:00Z</cp:lastPrinted>
  <dcterms:created xsi:type="dcterms:W3CDTF">2022-09-16T15:25:00Z</dcterms:created>
  <dcterms:modified xsi:type="dcterms:W3CDTF">2022-09-16T15:39:00Z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2022-09-16T00:00:00Z</vt:filetime>
  </property>
</Properties>
</file>